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57" w:rsidRPr="00D97857" w:rsidRDefault="00D97857" w:rsidP="00D97857">
      <w:pPr>
        <w:spacing w:line="360" w:lineRule="auto"/>
        <w:jc w:val="both"/>
        <w:rPr>
          <w:rFonts w:ascii="Times New Roman" w:hAnsi="Times New Roman"/>
          <w:b/>
          <w:bCs/>
        </w:rPr>
      </w:pPr>
      <w:bookmarkStart w:id="0" w:name="_Hlk510642296"/>
    </w:p>
    <w:p w:rsidR="00D97857" w:rsidRPr="003D38F1" w:rsidRDefault="00D97857" w:rsidP="00D97857">
      <w:pPr>
        <w:pStyle w:val="ListeParagraf"/>
        <w:numPr>
          <w:ilvl w:val="0"/>
          <w:numId w:val="12"/>
        </w:numPr>
        <w:tabs>
          <w:tab w:val="left" w:pos="284"/>
        </w:tabs>
        <w:spacing w:line="360" w:lineRule="auto"/>
        <w:ind w:left="0" w:firstLine="0"/>
        <w:jc w:val="both"/>
        <w:rPr>
          <w:rFonts w:ascii="Times New Roman" w:hAnsi="Times New Roman" w:cs="Times New Roman"/>
          <w:b/>
          <w:bCs/>
        </w:rPr>
      </w:pPr>
      <w:bookmarkStart w:id="1" w:name="_GoBack"/>
      <w:bookmarkEnd w:id="1"/>
      <w:r w:rsidRPr="003D38F1">
        <w:rPr>
          <w:rFonts w:ascii="Times New Roman" w:hAnsi="Times New Roman" w:cs="Times New Roman"/>
          <w:b/>
          <w:bCs/>
        </w:rPr>
        <w:t>Verilerinizi Kim İşliyor?</w:t>
      </w:r>
    </w:p>
    <w:p w:rsidR="00D97857" w:rsidRDefault="00D97857" w:rsidP="00D97857">
      <w:pPr>
        <w:spacing w:line="360" w:lineRule="auto"/>
        <w:jc w:val="both"/>
        <w:rPr>
          <w:rFonts w:ascii="Times New Roman" w:hAnsi="Times New Roman"/>
        </w:rPr>
      </w:pPr>
      <w:r w:rsidRPr="003D38F1">
        <w:rPr>
          <w:rFonts w:ascii="Times New Roman" w:hAnsi="Times New Roman"/>
        </w:rPr>
        <w:t xml:space="preserve">6698 sayılı Kişisel Verilerin Korunması Kanunu (“KVKK”) uyarınca; </w:t>
      </w:r>
      <w:r w:rsidRPr="00612856">
        <w:rPr>
          <w:rFonts w:ascii="Times New Roman" w:hAnsi="Times New Roman"/>
          <w:b/>
        </w:rPr>
        <w:t>AVRUPA SERBEST BÖLGESİ KURUCU VE İŞLETİCİSİ A.Ş</w:t>
      </w:r>
      <w:proofErr w:type="gramStart"/>
      <w:r w:rsidRPr="00612856">
        <w:rPr>
          <w:rFonts w:ascii="Times New Roman" w:hAnsi="Times New Roman"/>
          <w:b/>
        </w:rPr>
        <w:t>.,</w:t>
      </w:r>
      <w:proofErr w:type="gramEnd"/>
      <w:r w:rsidRPr="00612856">
        <w:rPr>
          <w:rFonts w:ascii="Times New Roman" w:hAnsi="Times New Roman"/>
          <w:b/>
        </w:rPr>
        <w:t xml:space="preserve"> </w:t>
      </w:r>
      <w:r w:rsidRPr="00612856">
        <w:rPr>
          <w:rFonts w:ascii="Times New Roman" w:hAnsi="Times New Roman"/>
        </w:rPr>
        <w:t>Karamehmet Mah. Adnan Arısoy Bulvarı, No: 1</w:t>
      </w:r>
      <w:r>
        <w:rPr>
          <w:rFonts w:ascii="Times New Roman" w:hAnsi="Times New Roman"/>
        </w:rPr>
        <w:t>/1</w:t>
      </w:r>
      <w:r w:rsidRPr="00612856">
        <w:rPr>
          <w:rFonts w:ascii="Times New Roman" w:hAnsi="Times New Roman"/>
        </w:rPr>
        <w:t xml:space="preserve">, Ergene /Tekirdağ, </w:t>
      </w:r>
      <w:r w:rsidRPr="00E87C1A">
        <w:rPr>
          <w:rFonts w:ascii="Times New Roman" w:hAnsi="Times New Roman"/>
          <w:b/>
          <w:bCs/>
        </w:rPr>
        <w:t>MERSİS:</w:t>
      </w:r>
      <w:r w:rsidRPr="00612856">
        <w:rPr>
          <w:rFonts w:ascii="Times New Roman" w:hAnsi="Times New Roman"/>
        </w:rPr>
        <w:t xml:space="preserve"> 0105026712800013, </w:t>
      </w:r>
      <w:hyperlink r:id="rId8" w:history="1">
        <w:r w:rsidRPr="00612856">
          <w:rPr>
            <w:rStyle w:val="Kpr"/>
            <w:rFonts w:ascii="Times New Roman" w:hAnsi="Times New Roman"/>
          </w:rPr>
          <w:t>www.asb.com.tr</w:t>
        </w:r>
      </w:hyperlink>
      <w:r w:rsidRPr="00612856">
        <w:rPr>
          <w:rStyle w:val="Kpr"/>
          <w:rFonts w:ascii="Times New Roman" w:hAnsi="Times New Roman"/>
        </w:rPr>
        <w:t xml:space="preserve"> </w:t>
      </w:r>
      <w:r w:rsidRPr="003D38F1">
        <w:rPr>
          <w:rFonts w:ascii="Times New Roman" w:hAnsi="Times New Roman"/>
        </w:rPr>
        <w:t>(Şirket) olarak, Veri Sorumlusu sıfatıyla, talep ettiğimiz ve bizimle paylaşmış olduğunuz kişisel verilerinizin işlenmelerini gerektiren amaç çerçevesinde ve bu amaç ile bağlantılı, sınırlı ve ölçülü şekilde, doğruluğunu ve en güncel halini koruyarak aşağıda açıklanan kapsamda işliyoruz</w:t>
      </w:r>
      <w:r>
        <w:rPr>
          <w:rFonts w:ascii="Times New Roman" w:hAnsi="Times New Roman"/>
        </w:rPr>
        <w:t>.</w:t>
      </w:r>
    </w:p>
    <w:p w:rsidR="00D97857" w:rsidRPr="003D38F1" w:rsidRDefault="00D97857" w:rsidP="00D97857">
      <w:pPr>
        <w:pStyle w:val="ListeParagraf"/>
        <w:numPr>
          <w:ilvl w:val="0"/>
          <w:numId w:val="12"/>
        </w:numPr>
        <w:tabs>
          <w:tab w:val="left" w:pos="284"/>
        </w:tabs>
        <w:spacing w:line="360" w:lineRule="auto"/>
        <w:ind w:hanging="502"/>
        <w:jc w:val="both"/>
        <w:rPr>
          <w:rFonts w:ascii="Times New Roman" w:hAnsi="Times New Roman" w:cs="Times New Roman"/>
          <w:b/>
          <w:bCs/>
        </w:rPr>
      </w:pPr>
      <w:r w:rsidRPr="003D38F1">
        <w:rPr>
          <w:rFonts w:ascii="Times New Roman" w:hAnsi="Times New Roman" w:cs="Times New Roman"/>
          <w:b/>
          <w:bCs/>
        </w:rPr>
        <w:t>İşlediğimiz Kişisel Veriler</w:t>
      </w:r>
    </w:p>
    <w:p w:rsidR="00D97857" w:rsidRPr="003D38F1" w:rsidRDefault="00D97857" w:rsidP="00D97857">
      <w:pPr>
        <w:spacing w:line="360" w:lineRule="auto"/>
        <w:jc w:val="both"/>
        <w:rPr>
          <w:rFonts w:ascii="Times New Roman" w:hAnsi="Times New Roman"/>
        </w:rPr>
      </w:pPr>
      <w:proofErr w:type="gramStart"/>
      <w:r>
        <w:rPr>
          <w:rFonts w:ascii="Times New Roman" w:hAnsi="Times New Roman"/>
        </w:rPr>
        <w:t>Avrupa Serbest Bölgesi Kurucu ve İşleticisi A.Ş.</w:t>
      </w:r>
      <w:r w:rsidRPr="00087097">
        <w:rPr>
          <w:rFonts w:ascii="Times New Roman" w:hAnsi="Times New Roman"/>
          <w:b/>
          <w:bCs/>
        </w:rPr>
        <w:t xml:space="preserve"> </w:t>
      </w:r>
      <w:r w:rsidRPr="003D38F1">
        <w:rPr>
          <w:rFonts w:ascii="Times New Roman" w:hAnsi="Times New Roman"/>
        </w:rPr>
        <w:t>(Şi</w:t>
      </w:r>
      <w:r>
        <w:rPr>
          <w:rFonts w:ascii="Times New Roman" w:hAnsi="Times New Roman"/>
        </w:rPr>
        <w:t>rket) olarak, web sitelerimiz (www.asb.com.tr</w:t>
      </w:r>
      <w:r w:rsidRPr="003D38F1">
        <w:rPr>
          <w:rFonts w:ascii="Times New Roman" w:hAnsi="Times New Roman"/>
        </w:rPr>
        <w:t xml:space="preserve">), uygulamalarımız ya da dijital ortamda sizlerin kullanımına sunduğumuz benzeri tüm çevrimiçi ya da çevrimdışı mecralarımızı (anılan tüm mecralar birlikte “Platform” olarak anılacaktır.) kullanımınız veya ziyaretiniz sırasında sizlerin deneyimini geliştirmek için çerezler, pikseller, </w:t>
      </w:r>
      <w:proofErr w:type="spellStart"/>
      <w:r w:rsidRPr="003D38F1">
        <w:rPr>
          <w:rFonts w:ascii="Times New Roman" w:hAnsi="Times New Roman"/>
        </w:rPr>
        <w:t>GIFler</w:t>
      </w:r>
      <w:proofErr w:type="spellEnd"/>
      <w:r w:rsidRPr="003D38F1">
        <w:rPr>
          <w:rFonts w:ascii="Times New Roman" w:hAnsi="Times New Roman"/>
        </w:rPr>
        <w:t xml:space="preserve"> vb. birtakım teknolojilerden (“çerezler”) faydalanmaktayız.</w:t>
      </w:r>
      <w:proofErr w:type="gramEnd"/>
    </w:p>
    <w:p w:rsidR="00D97857" w:rsidRPr="003D38F1" w:rsidRDefault="00D97857" w:rsidP="00D97857">
      <w:pPr>
        <w:spacing w:line="360" w:lineRule="auto"/>
        <w:jc w:val="both"/>
        <w:rPr>
          <w:rFonts w:ascii="Times New Roman" w:hAnsi="Times New Roman"/>
        </w:rPr>
      </w:pPr>
      <w:r w:rsidRPr="003D38F1">
        <w:rPr>
          <w:rFonts w:ascii="Times New Roman" w:hAnsi="Times New Roman"/>
        </w:rPr>
        <w:t xml:space="preserve">Bu teknolojilerin kullanımı başta 6698 sayılı Kişisel Verilerin Korunması Kanunu (“KVK Kanunu”) olmak üzere tabi olduğumuz mevzuata uygun şekilde gerçekleştirilmektedir. </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t xml:space="preserve">İşbu Çerez Aydınlatma </w:t>
      </w:r>
      <w:proofErr w:type="spellStart"/>
      <w:r w:rsidRPr="003D38F1">
        <w:rPr>
          <w:rFonts w:ascii="Times New Roman" w:hAnsi="Times New Roman"/>
        </w:rPr>
        <w:t>Metni’nin</w:t>
      </w:r>
      <w:proofErr w:type="spellEnd"/>
      <w:r w:rsidRPr="003D38F1">
        <w:rPr>
          <w:rFonts w:ascii="Times New Roman" w:hAnsi="Times New Roman"/>
        </w:rPr>
        <w:t xml:space="preserve"> amacı, Platformların kullanımı esnasında kullanılmakta olan çerez ve piksel gibi kişisel verilerin toplanması yoluyla kişisel verilerin işlenmesi nedeniyle elde edilen kişisel verilerin işlenmesine ilişkin olarak sizlere bilgi vermektir. İşbu metinde sitemizde ve uygulamamızda hangi amaçlarla hangi tür çerezleri kullandığımızı ve bu çerezleri nasıl kontrol edebileceğinizi sizlere açıklamak istiyoruz.</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t>Sitemizde ve uygulamamızda kullandığımız çerezleri kullanmaktan vazgeçebilir, bunların türlerini veya fonksiyonlarını değiştirebilir veya sitemize ve uygulamamızda yeni çerezler ekleyebiliriz. Dolayısıyla işbu Çerez Aydınlatma Metni’</w:t>
      </w:r>
      <w:r>
        <w:rPr>
          <w:rFonts w:ascii="Times New Roman" w:hAnsi="Times New Roman"/>
        </w:rPr>
        <w:t xml:space="preserve"> </w:t>
      </w:r>
      <w:proofErr w:type="spellStart"/>
      <w:r w:rsidRPr="003D38F1">
        <w:rPr>
          <w:rFonts w:ascii="Times New Roman" w:hAnsi="Times New Roman"/>
        </w:rPr>
        <w:t>nin</w:t>
      </w:r>
      <w:proofErr w:type="spellEnd"/>
      <w:r w:rsidRPr="003D38F1">
        <w:rPr>
          <w:rFonts w:ascii="Times New Roman" w:hAnsi="Times New Roman"/>
        </w:rPr>
        <w:t xml:space="preserve"> hükümlerini dilediğimiz zaman değiştirme hakkını saklı tutarız.</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t xml:space="preserve">Güncel Çerez Aydınlatma Metni üzerinde gerçekleştirilmiş olan her türlü değişiklik sitede, uygulamada veya herhangi bir kamuya açık mecrada yayınlanmakla birlikte yürürlük kazanacaktır. Son güncelleme tarihini metnin sonunda bulabilirsiniz. </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t>Kişisel verilerinizin Şirketimiz tarafından işlenme amaçları konusunda detaylı bilgilere [https://</w:t>
      </w:r>
      <w:r>
        <w:rPr>
          <w:rFonts w:ascii="Times New Roman" w:hAnsi="Times New Roman"/>
        </w:rPr>
        <w:t>www.asb.com.tr</w:t>
      </w:r>
      <w:r w:rsidRPr="003D38F1">
        <w:rPr>
          <w:rFonts w:ascii="Times New Roman" w:hAnsi="Times New Roman"/>
        </w:rPr>
        <w:t>] yer alan Kişisel Verilerin Korunması ve İşlenmesi Politikası’</w:t>
      </w:r>
      <w:r>
        <w:rPr>
          <w:rFonts w:ascii="Times New Roman" w:hAnsi="Times New Roman"/>
        </w:rPr>
        <w:t xml:space="preserve"> </w:t>
      </w:r>
      <w:proofErr w:type="spellStart"/>
      <w:r w:rsidRPr="003D38F1">
        <w:rPr>
          <w:rFonts w:ascii="Times New Roman" w:hAnsi="Times New Roman"/>
        </w:rPr>
        <w:t>ndan</w:t>
      </w:r>
      <w:proofErr w:type="spellEnd"/>
      <w:r w:rsidRPr="003D38F1">
        <w:rPr>
          <w:rFonts w:ascii="Times New Roman" w:hAnsi="Times New Roman"/>
        </w:rPr>
        <w:t xml:space="preserve"> ulaşabilirsiniz.</w:t>
      </w:r>
    </w:p>
    <w:p w:rsidR="00D97857" w:rsidRPr="003D38F1" w:rsidRDefault="00D97857" w:rsidP="00D97857">
      <w:pPr>
        <w:spacing w:line="360" w:lineRule="auto"/>
        <w:jc w:val="both"/>
        <w:rPr>
          <w:rFonts w:ascii="Times New Roman" w:hAnsi="Times New Roman"/>
        </w:rPr>
      </w:pPr>
    </w:p>
    <w:p w:rsidR="00D97857" w:rsidRPr="003D38F1" w:rsidRDefault="00D97857" w:rsidP="00D97857">
      <w:pPr>
        <w:pStyle w:val="ListeParagraf"/>
        <w:numPr>
          <w:ilvl w:val="0"/>
          <w:numId w:val="12"/>
        </w:numPr>
        <w:tabs>
          <w:tab w:val="left" w:pos="284"/>
        </w:tabs>
        <w:spacing w:line="360" w:lineRule="auto"/>
        <w:ind w:hanging="502"/>
        <w:jc w:val="both"/>
        <w:rPr>
          <w:rFonts w:ascii="Times New Roman" w:hAnsi="Times New Roman" w:cs="Times New Roman"/>
          <w:b/>
          <w:bCs/>
        </w:rPr>
      </w:pPr>
      <w:r w:rsidRPr="003D38F1">
        <w:rPr>
          <w:rFonts w:ascii="Times New Roman" w:hAnsi="Times New Roman" w:cs="Times New Roman"/>
          <w:b/>
          <w:bCs/>
        </w:rPr>
        <w:t>Kişisel Veri Toplamanın Yöntemi ve Hukuki Sebebi</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t>Topladığımız Kişisel Veriler, web sitemizi kullanırken bilerek (farenizi veya klavyenizi kullanarak) sağladığınız Kişisel Verilerdir. Topladığımız veriler web sitemizi kullanma amacına göre değişebilir. Örneğin, Şirketimizden e-posta iletişimi almak için kaydolursanız, e-posta adresinizi ve sağladığınız ilgili bilgileri toplarız. Bizimle iletişim kurmak için “Bize Ulaşın” özelliğini kullanırsanız, “Bize Ulaşın” formunda sağladığınız verileri toplarız.</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t xml:space="preserve">Genel olarak web sitemiz, size belirli bir ürünü veya hizmeti sağlamak ya da bir isteğinizi yerine getirmek için ihtiyacımız olan veriler ile (“zorunlu alanlar”), yararlı olmasına rağmen söz konusu ürün, hizmet veya isteğe ilişkin isteğe bağlı olan verileri birbirinden ayırt eder. Bize zorunlu alanları doldurarak söz konusu verileri vermediğiniz takdirde size ilgili ürünü veya hizmeti sağlayamayacağımızı ya da isteğinizi yerine getiremeyeceğimizi hatırlatmak isteriz. </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t>Zaman zaman, bize sağladığınız verileri başka kaynaklardan edindiğimiz veriler ile (örneğin, adresinizi doğrulama bilgileri, posta kodunuzla ilgili bilgiler veya işinizle ilgili bilgiler) tamamlayabiliriz. Ayrıca, bize verdiğiniz verileri başka kanallar aracılığıyla sizden topladığımız verilerle de destekleyebiliriz. Örneğin, Şirketimizin müşterisi iseniz, çevrimiçi olarak verdiğiniz bilgileri Şirketimiz ile yaptığınız diğer iş bağlantılarında verdiğiniz veriler ile tamamlayabiliriz.</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t>Topladığımız veriler arasında web tarayıcınızın bize otomatik olarak gönderdiği veriler de bulunmaktadır. Bu veriler genellikle IP adresiniz, internet servis sağlayıcınızın kimliği, işletim sisteminizin adı ve sürümü, tarayıcınızın adı ve sürümü, ziyaretinizin tarihi/saati ve ziyaret ettiğiniz sayfaları içerir. “IP adresi”, internete bağlandığınızda bilgisayarınıza otomatik olarak atanan ve başkaca benzeri olmayan bir sayıdır. İstediğiniz bilgilerin size sağlanabilmesi için siber alanda bilgisayarınızın “konumunu” belirlemek üzere kullanılır. Çevirmeli bağlantı veya dinamik IP adresleri atayan bir bağlantı kullanıyorsanız, internete her bağlandığınızda bilgisayarınıza yeni bir IP Adresi atanır. Ancak bilgisayarınız statik bir IP adresi ile internete kalıcı olarak bağlıysa, bilgisayarınıza atanan IP adresi genellikle bilgisayarınızı her kullandığınızda aynı olur. IP adresiniz sizin adınızı belirlemese de, Kişisel Veriniz sayarız.</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t xml:space="preserve">Bizden gelen bir elektronik iletişime yanıt verdiğinizde (örneğin, bir e-postayı açarak, resim indirerek veya bir elektronik bültendeki bağlantıyı tıklayarak) tarayıcınız bize yaptığınız (veya e-posta adresinizi kullanan kişinin yaptığı) işlem hakkında bilgi verir. Pazarlama stratejimizi geliştirmek için bu verileri kullanırız. Ayrıca, güvenlik ve sahteciliği önleme amacıyla ziyaretçilerin IP adreslerini içeren sunucu günlüklerimizi </w:t>
      </w:r>
      <w:r w:rsidRPr="003D38F1">
        <w:rPr>
          <w:rFonts w:ascii="Times New Roman" w:hAnsi="Times New Roman"/>
        </w:rPr>
        <w:lastRenderedPageBreak/>
        <w:t>inceleriz. Suç teşkil eden bir etkinlikten şüphelenirsek, sunucu günlüklerimizi ve web sitesinden topladığımız Kişisel Verileri, suçluları araştırıp kimliklerini belirleyecek birimlerle paylaşırız.</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t>Web sitesi tarafından gönderilen, kullanıcının bilgisayarına depolanan ve Web sitesinin kullanıcıyla ilgili bilgileri ve tercihlerini hatırlamasını sağlayan küçük dosyaya Çerez adı verilir. "Çerezleri" ve diğer web teknolojilerini bir dizi yolla kullanırız. Örneğin, bu teknolojileri şu işlemler için kullanabiliriz:</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t>•</w:t>
      </w:r>
      <w:r w:rsidRPr="003D38F1">
        <w:rPr>
          <w:rFonts w:ascii="Times New Roman" w:hAnsi="Times New Roman"/>
        </w:rPr>
        <w:tab/>
        <w:t>Ziyaretçilerin web sitemizi nasıl kullandığına ilişkin bilgi toplamak (hangi sayfaları ziyaret ettikleri, hangi bağlantıları kullandıkları ve her sayfada ne kadar süre kaldıkları);</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t>•</w:t>
      </w:r>
      <w:r w:rsidRPr="003D38F1">
        <w:rPr>
          <w:rFonts w:ascii="Times New Roman" w:hAnsi="Times New Roman"/>
        </w:rPr>
        <w:tab/>
        <w:t>Web sitemizdeki özellikleri ve işlevleri desteklemek (örneğin, veri tabanımızda bulunan bilgileri tekrar tekrar girme derdinden sizi kurtarmak veya web sitemizi önceki ziyaretlerinizde oluşturduğunuz ayarları istemek için);</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t>•</w:t>
      </w:r>
      <w:r w:rsidRPr="003D38F1">
        <w:rPr>
          <w:rFonts w:ascii="Times New Roman" w:hAnsi="Times New Roman"/>
        </w:rPr>
        <w:tab/>
        <w:t>Web sitemizi kullanırken yaşadığınız deneyimi kişiselleştirmek ve</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t>•</w:t>
      </w:r>
      <w:r w:rsidRPr="003D38F1">
        <w:rPr>
          <w:rFonts w:ascii="Times New Roman" w:hAnsi="Times New Roman"/>
        </w:rPr>
        <w:tab/>
        <w:t>Web veya e-posta reklamlarımızın başarısını ölçmek.</w:t>
      </w:r>
    </w:p>
    <w:p w:rsidR="00D97857" w:rsidRPr="003D38F1" w:rsidRDefault="00D97857" w:rsidP="00D97857">
      <w:pPr>
        <w:pStyle w:val="ListeParagraf"/>
        <w:numPr>
          <w:ilvl w:val="0"/>
          <w:numId w:val="12"/>
        </w:numPr>
        <w:spacing w:line="360" w:lineRule="auto"/>
        <w:jc w:val="both"/>
        <w:rPr>
          <w:rFonts w:ascii="Times New Roman" w:hAnsi="Times New Roman" w:cs="Times New Roman"/>
          <w:b/>
          <w:bCs/>
        </w:rPr>
      </w:pPr>
      <w:r w:rsidRPr="003D38F1">
        <w:rPr>
          <w:rFonts w:ascii="Times New Roman" w:hAnsi="Times New Roman" w:cs="Times New Roman"/>
          <w:b/>
          <w:bCs/>
        </w:rPr>
        <w:t>Kişisel Veri İşleme Amaçlarımız ve Hukuki Dayanakları</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t xml:space="preserve">Nursan Kablo Donanımları A.Ş. olarak sitemizde çeşitli amaçlarla çerezler kullanmakta ve bu çerezler vasıtasıyla kişisel verilerinizi işlemekteyiz. Bu amaçlar başlıca şunlardır: </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t xml:space="preserve">– Site’nin çalışması için gerekli temel fonksiyonları gerçekleştirmek. Örneğin, oturum açan üyelerin </w:t>
      </w:r>
      <w:proofErr w:type="spellStart"/>
      <w:r w:rsidRPr="003D38F1">
        <w:rPr>
          <w:rFonts w:ascii="Times New Roman" w:hAnsi="Times New Roman"/>
        </w:rPr>
        <w:t>Site’de</w:t>
      </w:r>
      <w:proofErr w:type="spellEnd"/>
      <w:r w:rsidRPr="003D38F1">
        <w:rPr>
          <w:rFonts w:ascii="Times New Roman" w:hAnsi="Times New Roman"/>
        </w:rPr>
        <w:t xml:space="preserve"> farklı sayfaları ziyaret ederken tekrar şifre girmelerine gerek kalmaması.</w:t>
      </w:r>
    </w:p>
    <w:p w:rsidR="00D97857" w:rsidRPr="003D38F1" w:rsidRDefault="00D97857" w:rsidP="00D97857">
      <w:pPr>
        <w:spacing w:line="360" w:lineRule="auto"/>
        <w:jc w:val="both"/>
        <w:rPr>
          <w:rFonts w:ascii="Times New Roman" w:hAnsi="Times New Roman"/>
        </w:rPr>
      </w:pPr>
      <w:proofErr w:type="gramStart"/>
      <w:r w:rsidRPr="003D38F1">
        <w:rPr>
          <w:rFonts w:ascii="Times New Roman" w:hAnsi="Times New Roman"/>
        </w:rPr>
        <w:t xml:space="preserve">– </w:t>
      </w:r>
      <w:proofErr w:type="spellStart"/>
      <w:r w:rsidRPr="003D38F1">
        <w:rPr>
          <w:rFonts w:ascii="Times New Roman" w:hAnsi="Times New Roman"/>
        </w:rPr>
        <w:t>Site’yi</w:t>
      </w:r>
      <w:proofErr w:type="spellEnd"/>
      <w:r w:rsidRPr="003D38F1">
        <w:rPr>
          <w:rFonts w:ascii="Times New Roman" w:hAnsi="Times New Roman"/>
        </w:rPr>
        <w:t xml:space="preserve"> analiz etmek ve Site’nin performansını arttırmak. </w:t>
      </w:r>
      <w:proofErr w:type="gramEnd"/>
      <w:r w:rsidRPr="003D38F1">
        <w:rPr>
          <w:rFonts w:ascii="Times New Roman" w:hAnsi="Times New Roman"/>
        </w:rPr>
        <w:t xml:space="preserve">Örneğin, Site’nin üzerinde çalıştığı farklı sunucuların </w:t>
      </w:r>
      <w:proofErr w:type="gramStart"/>
      <w:r w:rsidRPr="003D38F1">
        <w:rPr>
          <w:rFonts w:ascii="Times New Roman" w:hAnsi="Times New Roman"/>
        </w:rPr>
        <w:t>entegrasyonu</w:t>
      </w:r>
      <w:proofErr w:type="gramEnd"/>
      <w:r w:rsidRPr="003D38F1">
        <w:rPr>
          <w:rFonts w:ascii="Times New Roman" w:hAnsi="Times New Roman"/>
        </w:rPr>
        <w:t xml:space="preserve">, </w:t>
      </w:r>
      <w:proofErr w:type="spellStart"/>
      <w:r w:rsidRPr="003D38F1">
        <w:rPr>
          <w:rFonts w:ascii="Times New Roman" w:hAnsi="Times New Roman"/>
        </w:rPr>
        <w:t>Site’yi</w:t>
      </w:r>
      <w:proofErr w:type="spellEnd"/>
      <w:r w:rsidRPr="003D38F1">
        <w:rPr>
          <w:rFonts w:ascii="Times New Roman" w:hAnsi="Times New Roman"/>
        </w:rPr>
        <w:t xml:space="preserve"> ziyaret edenlerin sayısının tespit edilmesi ve buna göre performans ayarlarının yapılması ya da ziyaretçilerin aradıklarını bulmalarının kolaylaştırılması.</w:t>
      </w:r>
    </w:p>
    <w:p w:rsidR="00D97857" w:rsidRPr="003D38F1" w:rsidRDefault="00D97857" w:rsidP="00D97857">
      <w:pPr>
        <w:spacing w:line="360" w:lineRule="auto"/>
        <w:jc w:val="both"/>
        <w:rPr>
          <w:rFonts w:ascii="Times New Roman" w:hAnsi="Times New Roman"/>
        </w:rPr>
      </w:pPr>
      <w:proofErr w:type="gramStart"/>
      <w:r w:rsidRPr="003D38F1">
        <w:rPr>
          <w:rFonts w:ascii="Times New Roman" w:hAnsi="Times New Roman"/>
        </w:rPr>
        <w:t xml:space="preserve">– Site’nin işlevselliğini arttırmak ve kullanım kolaylığı sağlamak. </w:t>
      </w:r>
      <w:proofErr w:type="gramEnd"/>
      <w:r w:rsidRPr="003D38F1">
        <w:rPr>
          <w:rFonts w:ascii="Times New Roman" w:hAnsi="Times New Roman"/>
        </w:rPr>
        <w:t>Örneğin, Site üzerinden üçüncü taraf sosyal medya mecralarına paylaşımda bulunmak, Site’</w:t>
      </w:r>
      <w:r>
        <w:rPr>
          <w:rFonts w:ascii="Times New Roman" w:hAnsi="Times New Roman"/>
        </w:rPr>
        <w:t xml:space="preserve"> </w:t>
      </w:r>
      <w:proofErr w:type="spellStart"/>
      <w:r w:rsidRPr="003D38F1">
        <w:rPr>
          <w:rFonts w:ascii="Times New Roman" w:hAnsi="Times New Roman"/>
        </w:rPr>
        <w:t>yi</w:t>
      </w:r>
      <w:proofErr w:type="spellEnd"/>
      <w:r w:rsidRPr="003D38F1">
        <w:rPr>
          <w:rFonts w:ascii="Times New Roman" w:hAnsi="Times New Roman"/>
        </w:rPr>
        <w:t xml:space="preserve"> ziyaret eden ziyaretçinin daha sonraki ziyaretinde kullanıcı adı bilgisinin ya da arama sorgularının hatırlanması.</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t>– Kişiselleştirme, hedefleme ve reklamcılık faaliyeti gerçekleştirmek. Örneğin, ziyaretçilerin görüntüledikleri sayfa ve ürünler üzerinden ziyaretçilerin ilgi alanlarıyla bağlantılı reklam gösterilmesi.</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lastRenderedPageBreak/>
        <w:t xml:space="preserve">KVK Kanunu’nun 5. ve 8. maddeleri uyarınca ve/veya ilgili mevzuattaki istisnaların varlığı halinde kişisel verileriniz mevzuat uyarınca gerekli olan hallerde rızanız doğrultusunda, aksi hallerde rızanız alınmaksızın yukarıdaki amaçlar doğrultusunda işlenebilecektir. </w:t>
      </w:r>
    </w:p>
    <w:p w:rsidR="00D97857" w:rsidRPr="003D38F1" w:rsidRDefault="00D97857" w:rsidP="00D97857">
      <w:pPr>
        <w:pStyle w:val="ListeParagraf"/>
        <w:spacing w:line="360" w:lineRule="auto"/>
        <w:jc w:val="both"/>
        <w:rPr>
          <w:rFonts w:ascii="Times New Roman" w:hAnsi="Times New Roman" w:cs="Times New Roman"/>
          <w:b/>
          <w:bCs/>
        </w:rPr>
      </w:pPr>
    </w:p>
    <w:p w:rsidR="00D97857" w:rsidRPr="003D38F1" w:rsidRDefault="00D97857" w:rsidP="00D97857">
      <w:pPr>
        <w:pStyle w:val="ListeParagraf"/>
        <w:numPr>
          <w:ilvl w:val="0"/>
          <w:numId w:val="12"/>
        </w:numPr>
        <w:tabs>
          <w:tab w:val="left" w:pos="284"/>
        </w:tabs>
        <w:spacing w:line="360" w:lineRule="auto"/>
        <w:ind w:hanging="502"/>
        <w:jc w:val="both"/>
        <w:rPr>
          <w:rFonts w:ascii="Times New Roman" w:hAnsi="Times New Roman" w:cs="Times New Roman"/>
          <w:b/>
          <w:bCs/>
        </w:rPr>
      </w:pPr>
      <w:r w:rsidRPr="003D38F1">
        <w:rPr>
          <w:rFonts w:ascii="Times New Roman" w:hAnsi="Times New Roman" w:cs="Times New Roman"/>
          <w:b/>
          <w:bCs/>
        </w:rPr>
        <w:t>İşlenen Verilerin Kimlere ve Hangi Amaçla Aktarılabilir?</w:t>
      </w:r>
    </w:p>
    <w:p w:rsidR="00D97857" w:rsidRPr="003D38F1" w:rsidRDefault="00D97857" w:rsidP="00D97857">
      <w:pPr>
        <w:spacing w:line="360" w:lineRule="auto"/>
        <w:jc w:val="both"/>
        <w:rPr>
          <w:rFonts w:ascii="Times New Roman" w:hAnsi="Times New Roman"/>
        </w:rPr>
      </w:pPr>
      <w:r>
        <w:rPr>
          <w:rFonts w:ascii="Times New Roman" w:hAnsi="Times New Roman"/>
        </w:rPr>
        <w:t>ASB Kurucu ve İşleticisi</w:t>
      </w:r>
      <w:r w:rsidRPr="003D38F1">
        <w:rPr>
          <w:rFonts w:ascii="Times New Roman" w:hAnsi="Times New Roman"/>
        </w:rPr>
        <w:t xml:space="preserve"> A.Ş. olarak, aydınlatma metni kapsamındaki kişisel verilerinizi yukarıda belirtilen amaçların gerçekleştirilebilmesi ile sınırlı olarak ve mevzuata uygun şekilde Şirketimizin hizmetlerinden faydalandığı üçüncü kişilerle, bağlı ortaklıklarımızla, iş ortaklarımızla ve grup şirketlerimiz ile yetkili kamu kurumlarına ve özel kişilerle paylaşabiliriz. Verilerin aktarıldığı tarafların kişisel verilerinizi dünyanın her yerindeki sunucularında saklayabileceğini belirtmek isteriz.</w:t>
      </w:r>
    </w:p>
    <w:p w:rsidR="00D97857" w:rsidRPr="003D38F1" w:rsidRDefault="00D97857" w:rsidP="00D97857">
      <w:pPr>
        <w:pStyle w:val="ListeParagraf"/>
        <w:numPr>
          <w:ilvl w:val="0"/>
          <w:numId w:val="12"/>
        </w:numPr>
        <w:spacing w:line="360" w:lineRule="auto"/>
        <w:jc w:val="both"/>
        <w:rPr>
          <w:rFonts w:ascii="Times New Roman" w:hAnsi="Times New Roman" w:cs="Times New Roman"/>
          <w:b/>
          <w:bCs/>
        </w:rPr>
      </w:pPr>
      <w:r w:rsidRPr="003D38F1">
        <w:rPr>
          <w:rFonts w:ascii="Times New Roman" w:hAnsi="Times New Roman" w:cs="Times New Roman"/>
          <w:b/>
          <w:bCs/>
        </w:rPr>
        <w:t>Sitemizde Ve Uygulamamızda Kullanılan Çerezler Nelerdir?</w:t>
      </w:r>
    </w:p>
    <w:p w:rsidR="00D97857" w:rsidRPr="003D38F1" w:rsidRDefault="00D97857" w:rsidP="00D97857">
      <w:pPr>
        <w:spacing w:line="360" w:lineRule="auto"/>
        <w:jc w:val="both"/>
        <w:rPr>
          <w:rFonts w:ascii="Times New Roman" w:hAnsi="Times New Roman"/>
          <w:color w:val="FF0000"/>
        </w:rPr>
      </w:pPr>
      <w:r w:rsidRPr="003D38F1">
        <w:rPr>
          <w:rFonts w:ascii="Times New Roman" w:hAnsi="Times New Roman"/>
        </w:rPr>
        <w:t xml:space="preserve">Aşağıda sitemizde ve uygulamamızda kullandığımız farklı türdeki çerezleri bulabilirsiniz. Sitemizde ve uygulamamızda </w:t>
      </w:r>
      <w:commentRangeStart w:id="2"/>
      <w:r w:rsidRPr="003D38F1">
        <w:rPr>
          <w:rFonts w:ascii="Times New Roman" w:hAnsi="Times New Roman"/>
          <w:color w:val="FF0000"/>
        </w:rPr>
        <w:t>hem birinci parti çerezler (ziyaret ettiğiniz site tarafından yerleştirilen) hem de üçüncü parti çerezleri (ziyaret ettiğiniz site haricindeki sunucular tarafından yerleştirilen) kullanılmaktadır.</w:t>
      </w:r>
      <w:commentRangeEnd w:id="2"/>
      <w:r w:rsidRPr="003D38F1">
        <w:rPr>
          <w:rStyle w:val="AklamaBavurusu"/>
          <w:rFonts w:ascii="Times New Roman" w:hAnsi="Times New Roman"/>
        </w:rPr>
        <w:commentReference w:id="2"/>
      </w:r>
    </w:p>
    <w:p w:rsidR="00D97857" w:rsidRPr="003D38F1" w:rsidRDefault="00D97857" w:rsidP="00D97857">
      <w:pPr>
        <w:pStyle w:val="ListeParagraf"/>
        <w:numPr>
          <w:ilvl w:val="0"/>
          <w:numId w:val="13"/>
        </w:numPr>
        <w:tabs>
          <w:tab w:val="left" w:pos="284"/>
        </w:tabs>
        <w:spacing w:line="360" w:lineRule="auto"/>
        <w:ind w:left="0" w:firstLine="0"/>
        <w:jc w:val="both"/>
        <w:rPr>
          <w:rFonts w:ascii="Times New Roman" w:hAnsi="Times New Roman" w:cs="Times New Roman"/>
        </w:rPr>
      </w:pPr>
      <w:r w:rsidRPr="003D38F1">
        <w:rPr>
          <w:rFonts w:ascii="Times New Roman" w:hAnsi="Times New Roman" w:cs="Times New Roman"/>
          <w:b/>
          <w:bCs/>
        </w:rPr>
        <w:t>Zorunlu çerezler:</w:t>
      </w:r>
      <w:r w:rsidRPr="003D38F1">
        <w:rPr>
          <w:rFonts w:ascii="Times New Roman" w:hAnsi="Times New Roman" w:cs="Times New Roman"/>
        </w:rPr>
        <w:t xml:space="preserve"> Zorunlu Çerezler: zorunlu Çerezler internet sitemizin ana fonksiyonlarının gerçekleştirilebilmesi için gerekli Çerezler olup, güvenlik, ağ yönetimi ve internet sitemize erişimi sağlayan Çerezlerdir. Zorunlu çerezler birinci taraf çerezler olup oturum süresince (gizlilik tercihlerinize dair çerezler hariç olmak üzere, zira bu çerezler oturum süresinden daha uzun ömürlüdür) kişisel veri işlemekte, oturum sonlandığında otomatikman silinmektedirler. Söz konusu çerezler talep etmiş olduğunuz bir bilgi toplumu hizmetinin (</w:t>
      </w:r>
      <w:proofErr w:type="spellStart"/>
      <w:r w:rsidRPr="003D38F1">
        <w:rPr>
          <w:rFonts w:ascii="Times New Roman" w:hAnsi="Times New Roman" w:cs="Times New Roman"/>
        </w:rPr>
        <w:t>log</w:t>
      </w:r>
      <w:proofErr w:type="spellEnd"/>
      <w:r w:rsidRPr="003D38F1">
        <w:rPr>
          <w:rFonts w:ascii="Times New Roman" w:hAnsi="Times New Roman" w:cs="Times New Roman"/>
        </w:rPr>
        <w:t xml:space="preserve">-in olma, form doldurma ve gizlilik tercihlerinin hatırlanması) yerine getirilebilmesi için zorunlu olarak kullanılmaktadırlar. </w:t>
      </w:r>
      <w:proofErr w:type="gramStart"/>
      <w:r w:rsidRPr="003D38F1">
        <w:rPr>
          <w:rFonts w:ascii="Times New Roman" w:hAnsi="Times New Roman" w:cs="Times New Roman"/>
        </w:rPr>
        <w:t xml:space="preserve">Bu çerezler aracılığıyla toplanan kişisel verileriniz, Kanunun 5(2)(c) bendi “Bir sözleşmenin kurulması veya ifasıyla doğrudan doğruya ilgili olması kaydıyla, sözleşmenin taraflarına ait kişisel verilerin işlenmesinin gerekli olması” veya (f) bendi “İlgili kişinin temel hak ve özgürlüklerine zarar vermemek kaydıyla, veri sorumlusunun meşru menfaatleri için veri işlenmesinin zorunlu olması” kapsamında işlenmektedir. </w:t>
      </w:r>
      <w:proofErr w:type="gramEnd"/>
    </w:p>
    <w:p w:rsidR="00D97857" w:rsidRPr="003D38F1" w:rsidRDefault="00D97857" w:rsidP="00D97857">
      <w:pPr>
        <w:pStyle w:val="ListeParagraf"/>
        <w:spacing w:line="360" w:lineRule="auto"/>
        <w:jc w:val="both"/>
        <w:rPr>
          <w:rFonts w:ascii="Times New Roman" w:hAnsi="Times New Roman" w:cs="Times New Roman"/>
        </w:rPr>
      </w:pPr>
    </w:p>
    <w:p w:rsidR="00D97857" w:rsidRPr="003D38F1" w:rsidRDefault="00D97857" w:rsidP="00D97857">
      <w:pPr>
        <w:pStyle w:val="ListeParagraf"/>
        <w:numPr>
          <w:ilvl w:val="0"/>
          <w:numId w:val="13"/>
        </w:numPr>
        <w:tabs>
          <w:tab w:val="left" w:pos="284"/>
        </w:tabs>
        <w:spacing w:line="360" w:lineRule="auto"/>
        <w:ind w:left="0" w:firstLine="0"/>
        <w:jc w:val="both"/>
        <w:rPr>
          <w:rFonts w:ascii="Times New Roman" w:hAnsi="Times New Roman" w:cs="Times New Roman"/>
        </w:rPr>
      </w:pPr>
      <w:r w:rsidRPr="003D38F1">
        <w:rPr>
          <w:rFonts w:ascii="Times New Roman" w:hAnsi="Times New Roman" w:cs="Times New Roman"/>
          <w:b/>
          <w:bCs/>
        </w:rPr>
        <w:t>Hedefleme çerezleri:</w:t>
      </w:r>
      <w:r w:rsidRPr="003D38F1">
        <w:rPr>
          <w:rFonts w:ascii="Times New Roman" w:hAnsi="Times New Roman" w:cs="Times New Roman"/>
        </w:rPr>
        <w:t xml:space="preserve"> (Reklam/Pazarlama Çerezleri); Bu Çerezler kullanıcıların </w:t>
      </w:r>
      <w:proofErr w:type="gramStart"/>
      <w:r w:rsidRPr="003D38F1">
        <w:rPr>
          <w:rFonts w:ascii="Times New Roman" w:hAnsi="Times New Roman" w:cs="Times New Roman"/>
        </w:rPr>
        <w:t>online</w:t>
      </w:r>
      <w:proofErr w:type="gramEnd"/>
      <w:r w:rsidRPr="003D38F1">
        <w:rPr>
          <w:rFonts w:ascii="Times New Roman" w:hAnsi="Times New Roman" w:cs="Times New Roman"/>
        </w:rPr>
        <w:t xml:space="preserve"> davranışlarını takip ederek kişiselleştirilmiş reklamlar sunulmasını sağlayan </w:t>
      </w:r>
      <w:proofErr w:type="spellStart"/>
      <w:r w:rsidRPr="003D38F1">
        <w:rPr>
          <w:rFonts w:ascii="Times New Roman" w:hAnsi="Times New Roman" w:cs="Times New Roman"/>
        </w:rPr>
        <w:t>Çerezler’dir</w:t>
      </w:r>
      <w:proofErr w:type="spellEnd"/>
      <w:r w:rsidRPr="003D38F1">
        <w:rPr>
          <w:rFonts w:ascii="Times New Roman" w:hAnsi="Times New Roman" w:cs="Times New Roman"/>
        </w:rPr>
        <w:t xml:space="preserve">. Bu Çerezler, topladığı bu bilgileri diğer reklam veren üçüncü parti kişilerle de paylaşılabilecektir. Bu çerezler internet sitemiz aracılığıyla reklam ortaklarımızın yerleştirdikleri çerezler olup üçüncü taraf çerezlerdir. Bu çerezler iş ortaklarımız tarafından ilgi alanlarınıza göre </w:t>
      </w:r>
      <w:proofErr w:type="gramStart"/>
      <w:r w:rsidRPr="003D38F1">
        <w:rPr>
          <w:rFonts w:ascii="Times New Roman" w:hAnsi="Times New Roman" w:cs="Times New Roman"/>
        </w:rPr>
        <w:t>profilinizin</w:t>
      </w:r>
      <w:proofErr w:type="gramEnd"/>
      <w:r w:rsidRPr="003D38F1">
        <w:rPr>
          <w:rFonts w:ascii="Times New Roman" w:hAnsi="Times New Roman" w:cs="Times New Roman"/>
        </w:rPr>
        <w:t xml:space="preserve"> çıkarılması ve size ilgili reklamlar göstermek üzere </w:t>
      </w:r>
      <w:r w:rsidRPr="003D38F1">
        <w:rPr>
          <w:rFonts w:ascii="Times New Roman" w:hAnsi="Times New Roman" w:cs="Times New Roman"/>
        </w:rPr>
        <w:lastRenderedPageBreak/>
        <w:t xml:space="preserve">kullanılmaktadır. Bu çerezler aracılığıyla toplanan kişisel verileriniz, Kanun’un 5(1) numaralı fıkrası kapsamında açık rızanızın alınması suretiyle işlenmektedir. </w:t>
      </w:r>
    </w:p>
    <w:p w:rsidR="00D97857" w:rsidRPr="003D38F1" w:rsidRDefault="00D97857" w:rsidP="00D97857">
      <w:pPr>
        <w:pStyle w:val="ListeParagraf"/>
        <w:tabs>
          <w:tab w:val="left" w:pos="284"/>
        </w:tabs>
        <w:spacing w:line="360" w:lineRule="auto"/>
        <w:ind w:left="0"/>
        <w:jc w:val="both"/>
        <w:rPr>
          <w:rFonts w:ascii="Times New Roman" w:hAnsi="Times New Roman" w:cs="Times New Roman"/>
        </w:rPr>
      </w:pPr>
    </w:p>
    <w:p w:rsidR="00D97857" w:rsidRPr="003D38F1" w:rsidRDefault="00D97857" w:rsidP="00D97857">
      <w:pPr>
        <w:pStyle w:val="ListeParagraf"/>
        <w:numPr>
          <w:ilvl w:val="0"/>
          <w:numId w:val="13"/>
        </w:numPr>
        <w:tabs>
          <w:tab w:val="left" w:pos="284"/>
        </w:tabs>
        <w:spacing w:line="360" w:lineRule="auto"/>
        <w:ind w:left="0" w:firstLine="0"/>
        <w:jc w:val="both"/>
        <w:rPr>
          <w:rFonts w:ascii="Times New Roman" w:hAnsi="Times New Roman" w:cs="Times New Roman"/>
        </w:rPr>
      </w:pPr>
      <w:r w:rsidRPr="003D38F1">
        <w:rPr>
          <w:rFonts w:ascii="Times New Roman" w:hAnsi="Times New Roman" w:cs="Times New Roman"/>
          <w:b/>
          <w:bCs/>
        </w:rPr>
        <w:t xml:space="preserve">Performans ve Analiz Çerezleri: </w:t>
      </w:r>
      <w:r w:rsidRPr="003D38F1">
        <w:rPr>
          <w:rFonts w:ascii="Times New Roman" w:hAnsi="Times New Roman" w:cs="Times New Roman"/>
        </w:rPr>
        <w:t xml:space="preserve">Bu çerezler, sitenin iyileştirilmesi için sıklıkla kullanılmakta olup bu duruma reklamların ilgili kişiler üzerindeki etkisinin ölçümü de dâhildir. İnternet sitesi sahipleri tarafından, tekil ziyaretçilerin sayısını tahmin etmek, bir internet sayfasına götüren en önemli arama motoru anahtar kelimelerini tespit etmek veya internet sitesinde gezinme durumunu izlemek için kullanılmaktadırlar. Bu Çerezler sayesinde sitemizi ve uygulamamızı kullanımınızı ve performans analizi yaparak sizlere verdiğimiz hizmetleri daha iyi hale getirebiliyoruz. Örneğin bu Çerezler sayesinde ziyaretçilerimizin en çok hangi sayfaları görüntülediğini, sitemizin gerektiği gibi çalışıp çalışmadığını ve olası problemleri tespit edebiliyoruz. Bu çerezler aracılığıyla toplanan kişisel verileriniz, Kanun’un 5(1) numaralı fıkrası kapsamında açık rızanızın alınması suretiyle işlenmektedir. </w:t>
      </w:r>
    </w:p>
    <w:p w:rsidR="00D97857" w:rsidRPr="003D38F1" w:rsidRDefault="00D97857" w:rsidP="00D97857">
      <w:pPr>
        <w:pStyle w:val="ListeParagraf"/>
        <w:spacing w:line="360" w:lineRule="auto"/>
        <w:jc w:val="both"/>
        <w:rPr>
          <w:rFonts w:ascii="Times New Roman" w:hAnsi="Times New Roman" w:cs="Times New Roman"/>
        </w:rPr>
      </w:pPr>
    </w:p>
    <w:p w:rsidR="00D97857" w:rsidRPr="003D38F1" w:rsidRDefault="00D97857" w:rsidP="00D97857">
      <w:pPr>
        <w:pStyle w:val="ListeParagraf"/>
        <w:numPr>
          <w:ilvl w:val="0"/>
          <w:numId w:val="13"/>
        </w:numPr>
        <w:tabs>
          <w:tab w:val="left" w:pos="284"/>
        </w:tabs>
        <w:spacing w:line="360" w:lineRule="auto"/>
        <w:ind w:left="0" w:firstLine="0"/>
        <w:jc w:val="both"/>
        <w:rPr>
          <w:rFonts w:ascii="Times New Roman" w:hAnsi="Times New Roman" w:cs="Times New Roman"/>
        </w:rPr>
      </w:pPr>
      <w:r w:rsidRPr="003D38F1">
        <w:rPr>
          <w:rFonts w:ascii="Times New Roman" w:hAnsi="Times New Roman" w:cs="Times New Roman"/>
          <w:b/>
          <w:bCs/>
        </w:rPr>
        <w:t>İşlevsel çerezler</w:t>
      </w:r>
      <w:r w:rsidRPr="003D38F1">
        <w:rPr>
          <w:rFonts w:ascii="Times New Roman" w:hAnsi="Times New Roman" w:cs="Times New Roman"/>
        </w:rPr>
        <w:t xml:space="preserve">: işlevsellik </w:t>
      </w:r>
      <w:proofErr w:type="spellStart"/>
      <w:r w:rsidRPr="003D38F1">
        <w:rPr>
          <w:rFonts w:ascii="Times New Roman" w:hAnsi="Times New Roman" w:cs="Times New Roman"/>
        </w:rPr>
        <w:t>Çerezler’i</w:t>
      </w:r>
      <w:proofErr w:type="spellEnd"/>
      <w:r w:rsidRPr="003D38F1">
        <w:rPr>
          <w:rFonts w:ascii="Times New Roman" w:hAnsi="Times New Roman" w:cs="Times New Roman"/>
        </w:rPr>
        <w:t xml:space="preserve"> olarak da bilinin tercih </w:t>
      </w:r>
      <w:proofErr w:type="spellStart"/>
      <w:r w:rsidRPr="003D38F1">
        <w:rPr>
          <w:rFonts w:ascii="Times New Roman" w:hAnsi="Times New Roman" w:cs="Times New Roman"/>
        </w:rPr>
        <w:t>Çerezler’i</w:t>
      </w:r>
      <w:proofErr w:type="spellEnd"/>
      <w:r w:rsidRPr="003D38F1">
        <w:rPr>
          <w:rFonts w:ascii="Times New Roman" w:hAnsi="Times New Roman" w:cs="Times New Roman"/>
        </w:rPr>
        <w:t xml:space="preserve"> internet sitesinin kullanılan dil veya tercih edilen bölge veya otomatik olarak girişi sağlayan kullanıcı adı ve şifre gibi geçmişteki tercihlerinizin hatırlanmasını sağlayan </w:t>
      </w:r>
      <w:proofErr w:type="spellStart"/>
      <w:r w:rsidRPr="003D38F1">
        <w:rPr>
          <w:rFonts w:ascii="Times New Roman" w:hAnsi="Times New Roman" w:cs="Times New Roman"/>
        </w:rPr>
        <w:t>Çerezler’dir</w:t>
      </w:r>
      <w:proofErr w:type="spellEnd"/>
      <w:r w:rsidRPr="003D38F1">
        <w:rPr>
          <w:rFonts w:ascii="Times New Roman" w:hAnsi="Times New Roman" w:cs="Times New Roman"/>
        </w:rPr>
        <w:t>. Bu tür çerezler, internet sitemizi daha işlevsel kılmak ve kişiselleştirmek (gizlilik tercihleriniz hariç olmak üzere diğer tercihlerinizin siteye tekrar girdiğinizde hatırlanmasını sağlamak) üzere kullanılmaktadır. Bu çerezler aracılığıyla toplanan kişisel verileriniz, Kanun’un 5(1) numaralı fıkrası kapsamında açık rızanızın alınması suretiyle işlenmektedir.</w:t>
      </w:r>
    </w:p>
    <w:p w:rsidR="00D97857" w:rsidRPr="003D38F1" w:rsidRDefault="00D97857" w:rsidP="00D97857">
      <w:pPr>
        <w:pStyle w:val="ListeParagraf"/>
        <w:spacing w:line="360" w:lineRule="auto"/>
        <w:jc w:val="both"/>
        <w:rPr>
          <w:rFonts w:ascii="Times New Roman" w:hAnsi="Times New Roman" w:cs="Times New Roman"/>
          <w:b/>
          <w:bCs/>
        </w:rPr>
      </w:pPr>
    </w:p>
    <w:p w:rsidR="00D97857" w:rsidRPr="003D38F1" w:rsidRDefault="00D97857" w:rsidP="00D97857">
      <w:pPr>
        <w:pStyle w:val="ListeParagraf"/>
        <w:numPr>
          <w:ilvl w:val="0"/>
          <w:numId w:val="12"/>
        </w:numPr>
        <w:spacing w:line="360" w:lineRule="auto"/>
        <w:jc w:val="both"/>
        <w:rPr>
          <w:rFonts w:ascii="Times New Roman" w:hAnsi="Times New Roman" w:cs="Times New Roman"/>
          <w:b/>
          <w:bCs/>
        </w:rPr>
      </w:pPr>
      <w:r w:rsidRPr="003D38F1">
        <w:rPr>
          <w:rFonts w:ascii="Times New Roman" w:hAnsi="Times New Roman" w:cs="Times New Roman"/>
          <w:b/>
          <w:bCs/>
        </w:rPr>
        <w:t xml:space="preserve">KULLANILAN ÇEREZLERİN AYRINTILI </w:t>
      </w:r>
      <w:commentRangeStart w:id="3"/>
      <w:r w:rsidRPr="003D38F1">
        <w:rPr>
          <w:rFonts w:ascii="Times New Roman" w:hAnsi="Times New Roman" w:cs="Times New Roman"/>
          <w:b/>
          <w:bCs/>
        </w:rPr>
        <w:t>AÇIKLAMALARI</w:t>
      </w:r>
      <w:commentRangeEnd w:id="3"/>
      <w:r w:rsidRPr="003D38F1">
        <w:rPr>
          <w:rStyle w:val="AklamaBavurusu"/>
          <w:rFonts w:ascii="Times New Roman" w:hAnsi="Times New Roman" w:cs="Times New Roman"/>
        </w:rPr>
        <w:commentReference w:id="3"/>
      </w:r>
    </w:p>
    <w:p w:rsidR="00D97857" w:rsidRPr="003D38F1" w:rsidRDefault="00D97857" w:rsidP="00D97857">
      <w:pPr>
        <w:pStyle w:val="ListeParagraf"/>
        <w:spacing w:line="360" w:lineRule="auto"/>
        <w:jc w:val="both"/>
        <w:rPr>
          <w:rFonts w:ascii="Times New Roman" w:hAnsi="Times New Roman" w:cs="Times New Roman"/>
          <w:b/>
          <w:bCs/>
        </w:rPr>
      </w:pPr>
    </w:p>
    <w:p w:rsidR="00D97857" w:rsidRPr="003D38F1" w:rsidRDefault="00D97857" w:rsidP="00D97857">
      <w:pPr>
        <w:pStyle w:val="ListeParagraf"/>
        <w:numPr>
          <w:ilvl w:val="0"/>
          <w:numId w:val="14"/>
        </w:numPr>
        <w:spacing w:line="360" w:lineRule="auto"/>
        <w:jc w:val="both"/>
        <w:rPr>
          <w:rFonts w:ascii="Times New Roman" w:hAnsi="Times New Roman" w:cs="Times New Roman"/>
          <w:b/>
          <w:bCs/>
        </w:rPr>
      </w:pPr>
      <w:r w:rsidRPr="003D38F1">
        <w:rPr>
          <w:rFonts w:ascii="Times New Roman" w:hAnsi="Times New Roman" w:cs="Times New Roman"/>
          <w:b/>
          <w:bCs/>
        </w:rPr>
        <w:t>Zorunlu Çerezler</w:t>
      </w:r>
    </w:p>
    <w:p w:rsidR="00D97857" w:rsidRPr="003D38F1" w:rsidRDefault="00D97857" w:rsidP="00D97857">
      <w:pPr>
        <w:pStyle w:val="ListeParagraf"/>
        <w:spacing w:line="360" w:lineRule="auto"/>
        <w:jc w:val="both"/>
        <w:rPr>
          <w:rFonts w:ascii="Times New Roman" w:hAnsi="Times New Roman" w:cs="Times New Roman"/>
          <w:b/>
          <w:bCs/>
        </w:rPr>
      </w:pPr>
    </w:p>
    <w:tbl>
      <w:tblPr>
        <w:tblStyle w:val="TabloKlavuzu"/>
        <w:tblW w:w="0" w:type="auto"/>
        <w:tblInd w:w="720" w:type="dxa"/>
        <w:tblLook w:val="04A0" w:firstRow="1" w:lastRow="0" w:firstColumn="1" w:lastColumn="0" w:noHBand="0" w:noVBand="1"/>
      </w:tblPr>
      <w:tblGrid>
        <w:gridCol w:w="3020"/>
        <w:gridCol w:w="3021"/>
        <w:gridCol w:w="3021"/>
      </w:tblGrid>
      <w:tr w:rsidR="00D97857" w:rsidRPr="003D38F1" w:rsidTr="00721A63">
        <w:tc>
          <w:tcPr>
            <w:tcW w:w="3020" w:type="dxa"/>
          </w:tcPr>
          <w:p w:rsidR="00D97857" w:rsidRPr="003D38F1" w:rsidRDefault="00D97857" w:rsidP="00721A63">
            <w:pPr>
              <w:pStyle w:val="ListeParagraf"/>
              <w:spacing w:line="360" w:lineRule="auto"/>
              <w:jc w:val="both"/>
              <w:rPr>
                <w:rFonts w:ascii="Times New Roman" w:hAnsi="Times New Roman" w:cs="Times New Roman"/>
                <w:b/>
                <w:bCs/>
              </w:rPr>
            </w:pPr>
            <w:r w:rsidRPr="003D38F1">
              <w:rPr>
                <w:rFonts w:ascii="Times New Roman" w:hAnsi="Times New Roman" w:cs="Times New Roman"/>
                <w:b/>
                <w:bCs/>
              </w:rPr>
              <w:t xml:space="preserve">Çerez </w:t>
            </w:r>
          </w:p>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r w:rsidRPr="003D38F1">
              <w:rPr>
                <w:rFonts w:ascii="Times New Roman" w:hAnsi="Times New Roman" w:cs="Times New Roman"/>
                <w:b/>
                <w:bCs/>
              </w:rPr>
              <w:t>Açıklama</w:t>
            </w: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r w:rsidRPr="003D38F1">
              <w:rPr>
                <w:rFonts w:ascii="Times New Roman" w:hAnsi="Times New Roman" w:cs="Times New Roman"/>
                <w:b/>
                <w:bCs/>
              </w:rPr>
              <w:t>Süre</w:t>
            </w:r>
          </w:p>
        </w:tc>
      </w:tr>
      <w:tr w:rsidR="00D97857" w:rsidRPr="003D38F1" w:rsidTr="00721A63">
        <w:tc>
          <w:tcPr>
            <w:tcW w:w="3020" w:type="dxa"/>
          </w:tcPr>
          <w:p w:rsidR="00D97857" w:rsidRPr="003D38F1" w:rsidRDefault="00D97857" w:rsidP="00721A63">
            <w:pPr>
              <w:pStyle w:val="ListeParagraf"/>
              <w:spacing w:line="360" w:lineRule="auto"/>
              <w:jc w:val="center"/>
              <w:rPr>
                <w:rFonts w:ascii="Times New Roman" w:hAnsi="Times New Roman" w:cs="Times New Roman"/>
              </w:rPr>
            </w:pPr>
          </w:p>
          <w:p w:rsidR="00D97857" w:rsidRPr="003D38F1" w:rsidRDefault="00D97857" w:rsidP="00721A63">
            <w:pPr>
              <w:pStyle w:val="ListeParagraf"/>
              <w:spacing w:line="360" w:lineRule="auto"/>
              <w:jc w:val="center"/>
              <w:rPr>
                <w:rFonts w:ascii="Times New Roman" w:hAnsi="Times New Roman" w:cs="Times New Roman"/>
              </w:rPr>
            </w:pPr>
            <w:r w:rsidRPr="003D38F1">
              <w:rPr>
                <w:rFonts w:ascii="Times New Roman" w:hAnsi="Times New Roman" w:cs="Times New Roman"/>
              </w:rPr>
              <w:t>Oturum çerezleri:</w:t>
            </w:r>
          </w:p>
          <w:p w:rsidR="00D97857" w:rsidRPr="003D38F1" w:rsidRDefault="00D97857" w:rsidP="00721A63">
            <w:pPr>
              <w:pStyle w:val="ListeParagraf"/>
              <w:spacing w:line="360" w:lineRule="auto"/>
              <w:jc w:val="center"/>
              <w:rPr>
                <w:rFonts w:ascii="Times New Roman" w:hAnsi="Times New Roman" w:cs="Times New Roman"/>
              </w:rPr>
            </w:pPr>
          </w:p>
        </w:tc>
        <w:tc>
          <w:tcPr>
            <w:tcW w:w="3021" w:type="dxa"/>
          </w:tcPr>
          <w:p w:rsidR="00D97857" w:rsidRPr="003D38F1" w:rsidRDefault="00D97857" w:rsidP="00721A63">
            <w:pPr>
              <w:spacing w:line="360" w:lineRule="auto"/>
              <w:jc w:val="center"/>
              <w:rPr>
                <w:rFonts w:ascii="Times New Roman" w:hAnsi="Times New Roman"/>
              </w:rPr>
            </w:pPr>
            <w:r w:rsidRPr="003D38F1">
              <w:rPr>
                <w:rFonts w:ascii="Times New Roman" w:hAnsi="Times New Roman"/>
              </w:rPr>
              <w:t>Oturumun sürekliliğinin sağlanması amacıyla kullanılır.</w:t>
            </w:r>
          </w:p>
        </w:tc>
        <w:tc>
          <w:tcPr>
            <w:tcW w:w="3021" w:type="dxa"/>
          </w:tcPr>
          <w:p w:rsidR="00D97857" w:rsidRPr="003D38F1" w:rsidRDefault="00D97857" w:rsidP="00721A63">
            <w:pPr>
              <w:pStyle w:val="ListeParagraf"/>
              <w:spacing w:line="360" w:lineRule="auto"/>
              <w:ind w:left="0"/>
              <w:jc w:val="center"/>
              <w:rPr>
                <w:rFonts w:ascii="Times New Roman" w:hAnsi="Times New Roman" w:cs="Times New Roman"/>
              </w:rPr>
            </w:pPr>
            <w:commentRangeStart w:id="4"/>
            <w:r w:rsidRPr="003D38F1">
              <w:rPr>
                <w:rFonts w:ascii="Times New Roman" w:hAnsi="Times New Roman" w:cs="Times New Roman"/>
              </w:rPr>
              <w:t>540 gün</w:t>
            </w:r>
            <w:commentRangeEnd w:id="4"/>
            <w:r w:rsidRPr="003D38F1">
              <w:rPr>
                <w:rStyle w:val="AklamaBavurusu"/>
                <w:rFonts w:ascii="Times New Roman" w:hAnsi="Times New Roman" w:cs="Times New Roman"/>
              </w:rPr>
              <w:commentReference w:id="4"/>
            </w:r>
          </w:p>
        </w:tc>
      </w:tr>
      <w:tr w:rsidR="00D97857" w:rsidRPr="003D38F1" w:rsidTr="00721A63">
        <w:tc>
          <w:tcPr>
            <w:tcW w:w="3020" w:type="dxa"/>
          </w:tcPr>
          <w:p w:rsidR="00D97857" w:rsidRPr="003D38F1" w:rsidRDefault="00D97857" w:rsidP="00721A63">
            <w:pPr>
              <w:pStyle w:val="ListeParagraf"/>
              <w:spacing w:line="360" w:lineRule="auto"/>
              <w:ind w:left="0"/>
              <w:jc w:val="center"/>
              <w:rPr>
                <w:rFonts w:ascii="Times New Roman" w:hAnsi="Times New Roman" w:cs="Times New Roman"/>
                <w:b/>
                <w:bCs/>
              </w:rPr>
            </w:pPr>
            <w:commentRangeStart w:id="5"/>
            <w:r w:rsidRPr="003D38F1">
              <w:rPr>
                <w:rFonts w:ascii="Times New Roman" w:hAnsi="Times New Roman" w:cs="Times New Roman"/>
                <w:b/>
                <w:bCs/>
                <w:color w:val="FF0000"/>
              </w:rPr>
              <w:t>JSESSIONID</w:t>
            </w:r>
            <w:commentRangeEnd w:id="5"/>
            <w:r w:rsidRPr="003D38F1">
              <w:rPr>
                <w:rStyle w:val="AklamaBavurusu"/>
                <w:rFonts w:ascii="Times New Roman" w:hAnsi="Times New Roman" w:cs="Times New Roman"/>
              </w:rPr>
              <w:commentReference w:id="5"/>
            </w: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r w:rsidR="00D97857" w:rsidRPr="003D38F1" w:rsidTr="00721A63">
        <w:tc>
          <w:tcPr>
            <w:tcW w:w="3020"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r w:rsidR="00D97857" w:rsidRPr="003D38F1" w:rsidTr="00721A63">
        <w:tc>
          <w:tcPr>
            <w:tcW w:w="3020"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r w:rsidR="00D97857" w:rsidRPr="003D38F1" w:rsidTr="00721A63">
        <w:tc>
          <w:tcPr>
            <w:tcW w:w="3020"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r w:rsidR="00D97857" w:rsidRPr="003D38F1" w:rsidTr="00721A63">
        <w:tc>
          <w:tcPr>
            <w:tcW w:w="3020"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r w:rsidR="00D97857" w:rsidRPr="003D38F1" w:rsidTr="00721A63">
        <w:tc>
          <w:tcPr>
            <w:tcW w:w="3020"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bl>
    <w:p w:rsidR="00D97857" w:rsidRPr="003D38F1" w:rsidRDefault="00D97857" w:rsidP="00D97857">
      <w:pPr>
        <w:pStyle w:val="ListeParagraf"/>
        <w:spacing w:line="360" w:lineRule="auto"/>
        <w:jc w:val="both"/>
        <w:rPr>
          <w:rFonts w:ascii="Times New Roman" w:hAnsi="Times New Roman" w:cs="Times New Roman"/>
          <w:b/>
          <w:bCs/>
        </w:rPr>
      </w:pPr>
    </w:p>
    <w:p w:rsidR="00D97857" w:rsidRPr="003D38F1" w:rsidRDefault="00D97857" w:rsidP="00D97857">
      <w:pPr>
        <w:pStyle w:val="ListeParagraf"/>
        <w:spacing w:line="360" w:lineRule="auto"/>
        <w:jc w:val="both"/>
        <w:rPr>
          <w:rFonts w:ascii="Times New Roman" w:hAnsi="Times New Roman" w:cs="Times New Roman"/>
          <w:b/>
          <w:bCs/>
        </w:rPr>
      </w:pPr>
    </w:p>
    <w:p w:rsidR="00D97857" w:rsidRPr="003D38F1" w:rsidRDefault="00D97857" w:rsidP="00D97857">
      <w:pPr>
        <w:pStyle w:val="ListeParagraf"/>
        <w:spacing w:line="360" w:lineRule="auto"/>
        <w:jc w:val="both"/>
        <w:rPr>
          <w:rFonts w:ascii="Times New Roman" w:hAnsi="Times New Roman" w:cs="Times New Roman"/>
          <w:b/>
          <w:bCs/>
        </w:rPr>
      </w:pPr>
    </w:p>
    <w:p w:rsidR="00D97857" w:rsidRPr="003D38F1" w:rsidRDefault="00D97857" w:rsidP="00D97857">
      <w:pPr>
        <w:pStyle w:val="ListeParagraf"/>
        <w:numPr>
          <w:ilvl w:val="0"/>
          <w:numId w:val="14"/>
        </w:numPr>
        <w:spacing w:line="360" w:lineRule="auto"/>
        <w:jc w:val="both"/>
        <w:rPr>
          <w:rFonts w:ascii="Times New Roman" w:hAnsi="Times New Roman" w:cs="Times New Roman"/>
        </w:rPr>
      </w:pPr>
      <w:r w:rsidRPr="003D38F1">
        <w:rPr>
          <w:rFonts w:ascii="Times New Roman" w:hAnsi="Times New Roman" w:cs="Times New Roman"/>
          <w:b/>
          <w:bCs/>
        </w:rPr>
        <w:t>Hedefleme çerezleri:</w:t>
      </w:r>
      <w:r w:rsidRPr="003D38F1">
        <w:rPr>
          <w:rFonts w:ascii="Times New Roman" w:hAnsi="Times New Roman" w:cs="Times New Roman"/>
        </w:rPr>
        <w:t xml:space="preserve"> </w:t>
      </w:r>
    </w:p>
    <w:p w:rsidR="00D97857" w:rsidRPr="003D38F1" w:rsidRDefault="00D97857" w:rsidP="00D97857">
      <w:pPr>
        <w:pStyle w:val="ListeParagraf"/>
        <w:spacing w:line="360" w:lineRule="auto"/>
        <w:jc w:val="both"/>
        <w:rPr>
          <w:rFonts w:ascii="Times New Roman" w:hAnsi="Times New Roman" w:cs="Times New Roman"/>
        </w:rPr>
      </w:pPr>
    </w:p>
    <w:tbl>
      <w:tblPr>
        <w:tblStyle w:val="TabloKlavuzu"/>
        <w:tblW w:w="0" w:type="auto"/>
        <w:tblInd w:w="720" w:type="dxa"/>
        <w:tblLook w:val="04A0" w:firstRow="1" w:lastRow="0" w:firstColumn="1" w:lastColumn="0" w:noHBand="0" w:noVBand="1"/>
      </w:tblPr>
      <w:tblGrid>
        <w:gridCol w:w="3020"/>
        <w:gridCol w:w="3021"/>
        <w:gridCol w:w="3021"/>
      </w:tblGrid>
      <w:tr w:rsidR="00D97857" w:rsidRPr="003D38F1" w:rsidTr="00721A63">
        <w:tc>
          <w:tcPr>
            <w:tcW w:w="3020" w:type="dxa"/>
          </w:tcPr>
          <w:p w:rsidR="00D97857" w:rsidRPr="003D38F1" w:rsidRDefault="00D97857" w:rsidP="00721A63">
            <w:pPr>
              <w:pStyle w:val="ListeParagraf"/>
              <w:spacing w:line="360" w:lineRule="auto"/>
              <w:jc w:val="both"/>
              <w:rPr>
                <w:rFonts w:ascii="Times New Roman" w:hAnsi="Times New Roman" w:cs="Times New Roman"/>
                <w:b/>
                <w:bCs/>
              </w:rPr>
            </w:pPr>
            <w:r w:rsidRPr="003D38F1">
              <w:rPr>
                <w:rFonts w:ascii="Times New Roman" w:hAnsi="Times New Roman" w:cs="Times New Roman"/>
                <w:b/>
                <w:bCs/>
              </w:rPr>
              <w:t xml:space="preserve">Çerez </w:t>
            </w:r>
          </w:p>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r w:rsidRPr="003D38F1">
              <w:rPr>
                <w:rFonts w:ascii="Times New Roman" w:hAnsi="Times New Roman" w:cs="Times New Roman"/>
                <w:b/>
                <w:bCs/>
              </w:rPr>
              <w:t>Açıklama</w:t>
            </w: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r w:rsidRPr="003D38F1">
              <w:rPr>
                <w:rFonts w:ascii="Times New Roman" w:hAnsi="Times New Roman" w:cs="Times New Roman"/>
                <w:b/>
                <w:bCs/>
              </w:rPr>
              <w:t>Süre</w:t>
            </w:r>
          </w:p>
        </w:tc>
      </w:tr>
      <w:tr w:rsidR="00D97857" w:rsidRPr="003D38F1" w:rsidTr="00721A63">
        <w:tc>
          <w:tcPr>
            <w:tcW w:w="3020" w:type="dxa"/>
          </w:tcPr>
          <w:p w:rsidR="00D97857" w:rsidRPr="003D38F1" w:rsidRDefault="00D97857" w:rsidP="00721A63">
            <w:pPr>
              <w:pStyle w:val="ListeParagraf"/>
              <w:spacing w:line="360" w:lineRule="auto"/>
              <w:jc w:val="both"/>
              <w:rPr>
                <w:rFonts w:ascii="Times New Roman" w:hAnsi="Times New Roman" w:cs="Times New Roman"/>
              </w:rPr>
            </w:pPr>
          </w:p>
        </w:tc>
        <w:tc>
          <w:tcPr>
            <w:tcW w:w="3021" w:type="dxa"/>
          </w:tcPr>
          <w:p w:rsidR="00D97857" w:rsidRPr="003D38F1" w:rsidRDefault="00D97857" w:rsidP="00721A63">
            <w:pPr>
              <w:spacing w:line="360" w:lineRule="auto"/>
              <w:jc w:val="both"/>
              <w:rPr>
                <w:rFonts w:ascii="Times New Roman" w:hAnsi="Times New Roman"/>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rPr>
            </w:pPr>
          </w:p>
        </w:tc>
      </w:tr>
      <w:tr w:rsidR="00D97857" w:rsidRPr="003D38F1" w:rsidTr="00721A63">
        <w:tc>
          <w:tcPr>
            <w:tcW w:w="3020"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r w:rsidR="00D97857" w:rsidRPr="003D38F1" w:rsidTr="00721A63">
        <w:tc>
          <w:tcPr>
            <w:tcW w:w="3020"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r w:rsidR="00D97857" w:rsidRPr="003D38F1" w:rsidTr="00721A63">
        <w:tc>
          <w:tcPr>
            <w:tcW w:w="3020"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r w:rsidR="00D97857" w:rsidRPr="003D38F1" w:rsidTr="00721A63">
        <w:tc>
          <w:tcPr>
            <w:tcW w:w="3020"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r w:rsidR="00D97857" w:rsidRPr="003D38F1" w:rsidTr="00721A63">
        <w:tc>
          <w:tcPr>
            <w:tcW w:w="3020"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r w:rsidR="00D97857" w:rsidRPr="003D38F1" w:rsidTr="00721A63">
        <w:tc>
          <w:tcPr>
            <w:tcW w:w="3020"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bl>
    <w:p w:rsidR="00D97857" w:rsidRPr="003D38F1" w:rsidRDefault="00D97857" w:rsidP="00D97857">
      <w:pPr>
        <w:pStyle w:val="ListeParagraf"/>
        <w:spacing w:line="360" w:lineRule="auto"/>
        <w:jc w:val="both"/>
        <w:rPr>
          <w:rFonts w:ascii="Times New Roman" w:hAnsi="Times New Roman" w:cs="Times New Roman"/>
        </w:rPr>
      </w:pPr>
    </w:p>
    <w:p w:rsidR="00D97857" w:rsidRPr="003D38F1" w:rsidRDefault="00D97857" w:rsidP="00D97857">
      <w:pPr>
        <w:pStyle w:val="ListeParagraf"/>
        <w:spacing w:line="360" w:lineRule="auto"/>
        <w:jc w:val="both"/>
        <w:rPr>
          <w:rFonts w:ascii="Times New Roman" w:hAnsi="Times New Roman" w:cs="Times New Roman"/>
        </w:rPr>
      </w:pPr>
    </w:p>
    <w:p w:rsidR="00D97857" w:rsidRPr="003D38F1" w:rsidRDefault="00D97857" w:rsidP="00D97857">
      <w:pPr>
        <w:pStyle w:val="ListeParagraf"/>
        <w:numPr>
          <w:ilvl w:val="0"/>
          <w:numId w:val="14"/>
        </w:numPr>
        <w:spacing w:line="360" w:lineRule="auto"/>
        <w:jc w:val="both"/>
        <w:rPr>
          <w:rFonts w:ascii="Times New Roman" w:hAnsi="Times New Roman" w:cs="Times New Roman"/>
          <w:b/>
          <w:bCs/>
        </w:rPr>
      </w:pPr>
      <w:r w:rsidRPr="003D38F1">
        <w:rPr>
          <w:rFonts w:ascii="Times New Roman" w:hAnsi="Times New Roman" w:cs="Times New Roman"/>
          <w:b/>
          <w:bCs/>
        </w:rPr>
        <w:t xml:space="preserve">Performans ve Analiz Çerezleri: </w:t>
      </w:r>
    </w:p>
    <w:p w:rsidR="00D97857" w:rsidRPr="003D38F1" w:rsidRDefault="00D97857" w:rsidP="00D97857">
      <w:pPr>
        <w:pStyle w:val="ListeParagraf"/>
        <w:spacing w:line="360" w:lineRule="auto"/>
        <w:jc w:val="both"/>
        <w:rPr>
          <w:rFonts w:ascii="Times New Roman" w:hAnsi="Times New Roman" w:cs="Times New Roman"/>
          <w:b/>
          <w:bCs/>
        </w:rPr>
      </w:pPr>
    </w:p>
    <w:tbl>
      <w:tblPr>
        <w:tblStyle w:val="TabloKlavuzu"/>
        <w:tblW w:w="0" w:type="auto"/>
        <w:tblInd w:w="720" w:type="dxa"/>
        <w:tblLook w:val="04A0" w:firstRow="1" w:lastRow="0" w:firstColumn="1" w:lastColumn="0" w:noHBand="0" w:noVBand="1"/>
      </w:tblPr>
      <w:tblGrid>
        <w:gridCol w:w="3020"/>
        <w:gridCol w:w="3021"/>
        <w:gridCol w:w="3021"/>
      </w:tblGrid>
      <w:tr w:rsidR="00D97857" w:rsidRPr="003D38F1" w:rsidTr="00721A63">
        <w:tc>
          <w:tcPr>
            <w:tcW w:w="3020" w:type="dxa"/>
          </w:tcPr>
          <w:p w:rsidR="00D97857" w:rsidRPr="003D38F1" w:rsidRDefault="00D97857" w:rsidP="00721A63">
            <w:pPr>
              <w:pStyle w:val="ListeParagraf"/>
              <w:spacing w:line="360" w:lineRule="auto"/>
              <w:jc w:val="both"/>
              <w:rPr>
                <w:rFonts w:ascii="Times New Roman" w:hAnsi="Times New Roman" w:cs="Times New Roman"/>
                <w:b/>
                <w:bCs/>
              </w:rPr>
            </w:pPr>
            <w:r w:rsidRPr="003D38F1">
              <w:rPr>
                <w:rFonts w:ascii="Times New Roman" w:hAnsi="Times New Roman" w:cs="Times New Roman"/>
                <w:b/>
                <w:bCs/>
              </w:rPr>
              <w:t xml:space="preserve">Çerez </w:t>
            </w:r>
          </w:p>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r w:rsidRPr="003D38F1">
              <w:rPr>
                <w:rFonts w:ascii="Times New Roman" w:hAnsi="Times New Roman" w:cs="Times New Roman"/>
                <w:b/>
                <w:bCs/>
              </w:rPr>
              <w:t>Açıklama</w:t>
            </w: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r w:rsidRPr="003D38F1">
              <w:rPr>
                <w:rFonts w:ascii="Times New Roman" w:hAnsi="Times New Roman" w:cs="Times New Roman"/>
                <w:b/>
                <w:bCs/>
              </w:rPr>
              <w:t>Süre</w:t>
            </w:r>
          </w:p>
        </w:tc>
      </w:tr>
      <w:tr w:rsidR="00D97857" w:rsidRPr="003D38F1" w:rsidTr="00721A63">
        <w:tc>
          <w:tcPr>
            <w:tcW w:w="3020" w:type="dxa"/>
          </w:tcPr>
          <w:p w:rsidR="00D97857" w:rsidRPr="003D38F1" w:rsidRDefault="00D97857" w:rsidP="00721A63">
            <w:pPr>
              <w:pStyle w:val="ListeParagraf"/>
              <w:spacing w:line="360" w:lineRule="auto"/>
              <w:jc w:val="both"/>
              <w:rPr>
                <w:rFonts w:ascii="Times New Roman" w:hAnsi="Times New Roman" w:cs="Times New Roman"/>
              </w:rPr>
            </w:pPr>
          </w:p>
        </w:tc>
        <w:tc>
          <w:tcPr>
            <w:tcW w:w="3021" w:type="dxa"/>
          </w:tcPr>
          <w:p w:rsidR="00D97857" w:rsidRPr="003D38F1" w:rsidRDefault="00D97857" w:rsidP="00721A63">
            <w:pPr>
              <w:spacing w:line="360" w:lineRule="auto"/>
              <w:jc w:val="both"/>
              <w:rPr>
                <w:rFonts w:ascii="Times New Roman" w:hAnsi="Times New Roman"/>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rPr>
            </w:pPr>
          </w:p>
        </w:tc>
      </w:tr>
      <w:tr w:rsidR="00D97857" w:rsidRPr="003D38F1" w:rsidTr="00721A63">
        <w:tc>
          <w:tcPr>
            <w:tcW w:w="3020"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r w:rsidR="00D97857" w:rsidRPr="003D38F1" w:rsidTr="00721A63">
        <w:tc>
          <w:tcPr>
            <w:tcW w:w="3020"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r w:rsidR="00D97857" w:rsidRPr="003D38F1" w:rsidTr="00721A63">
        <w:tc>
          <w:tcPr>
            <w:tcW w:w="3020"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r w:rsidR="00D97857" w:rsidRPr="003D38F1" w:rsidTr="00721A63">
        <w:tc>
          <w:tcPr>
            <w:tcW w:w="3020"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r w:rsidR="00D97857" w:rsidRPr="003D38F1" w:rsidTr="00721A63">
        <w:tc>
          <w:tcPr>
            <w:tcW w:w="3020"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r w:rsidR="00D97857" w:rsidRPr="003D38F1" w:rsidTr="00721A63">
        <w:tc>
          <w:tcPr>
            <w:tcW w:w="3020"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bl>
    <w:p w:rsidR="00D97857" w:rsidRPr="003D38F1" w:rsidRDefault="00D97857" w:rsidP="00D97857">
      <w:pPr>
        <w:pStyle w:val="ListeParagraf"/>
        <w:spacing w:line="360" w:lineRule="auto"/>
        <w:jc w:val="both"/>
        <w:rPr>
          <w:rFonts w:ascii="Times New Roman" w:hAnsi="Times New Roman" w:cs="Times New Roman"/>
          <w:b/>
          <w:bCs/>
        </w:rPr>
      </w:pPr>
    </w:p>
    <w:p w:rsidR="00D97857" w:rsidRPr="003D38F1" w:rsidRDefault="00D97857" w:rsidP="00D97857">
      <w:pPr>
        <w:pStyle w:val="ListeParagraf"/>
        <w:spacing w:line="360" w:lineRule="auto"/>
        <w:jc w:val="both"/>
        <w:rPr>
          <w:rFonts w:ascii="Times New Roman" w:hAnsi="Times New Roman" w:cs="Times New Roman"/>
          <w:b/>
          <w:bCs/>
        </w:rPr>
      </w:pPr>
    </w:p>
    <w:p w:rsidR="00D97857" w:rsidRPr="003D38F1" w:rsidRDefault="00D97857" w:rsidP="00D97857">
      <w:pPr>
        <w:pStyle w:val="ListeParagraf"/>
        <w:spacing w:line="360" w:lineRule="auto"/>
        <w:jc w:val="both"/>
        <w:rPr>
          <w:rFonts w:ascii="Times New Roman" w:hAnsi="Times New Roman" w:cs="Times New Roman"/>
          <w:b/>
          <w:bCs/>
        </w:rPr>
      </w:pPr>
    </w:p>
    <w:p w:rsidR="00D97857" w:rsidRPr="003D38F1" w:rsidRDefault="00D97857" w:rsidP="00D97857">
      <w:pPr>
        <w:pStyle w:val="ListeParagraf"/>
        <w:numPr>
          <w:ilvl w:val="0"/>
          <w:numId w:val="14"/>
        </w:numPr>
        <w:spacing w:line="360" w:lineRule="auto"/>
        <w:jc w:val="both"/>
        <w:rPr>
          <w:rFonts w:ascii="Times New Roman" w:hAnsi="Times New Roman" w:cs="Times New Roman"/>
          <w:b/>
          <w:bCs/>
        </w:rPr>
      </w:pPr>
      <w:r w:rsidRPr="003D38F1">
        <w:rPr>
          <w:rFonts w:ascii="Times New Roman" w:hAnsi="Times New Roman" w:cs="Times New Roman"/>
          <w:b/>
          <w:bCs/>
        </w:rPr>
        <w:t>İşlevsel çerezler</w:t>
      </w:r>
      <w:r w:rsidRPr="003D38F1">
        <w:rPr>
          <w:rFonts w:ascii="Times New Roman" w:hAnsi="Times New Roman" w:cs="Times New Roman"/>
        </w:rPr>
        <w:t xml:space="preserve">: </w:t>
      </w:r>
    </w:p>
    <w:p w:rsidR="00D97857" w:rsidRPr="003D38F1" w:rsidRDefault="00D97857" w:rsidP="00D97857">
      <w:pPr>
        <w:pStyle w:val="ListeParagraf"/>
        <w:spacing w:line="360" w:lineRule="auto"/>
        <w:jc w:val="both"/>
        <w:rPr>
          <w:rFonts w:ascii="Times New Roman" w:hAnsi="Times New Roman" w:cs="Times New Roman"/>
          <w:b/>
          <w:bCs/>
        </w:rPr>
      </w:pPr>
    </w:p>
    <w:tbl>
      <w:tblPr>
        <w:tblStyle w:val="TabloKlavuzu"/>
        <w:tblW w:w="0" w:type="auto"/>
        <w:tblInd w:w="720" w:type="dxa"/>
        <w:tblLook w:val="04A0" w:firstRow="1" w:lastRow="0" w:firstColumn="1" w:lastColumn="0" w:noHBand="0" w:noVBand="1"/>
      </w:tblPr>
      <w:tblGrid>
        <w:gridCol w:w="3020"/>
        <w:gridCol w:w="3021"/>
        <w:gridCol w:w="3021"/>
      </w:tblGrid>
      <w:tr w:rsidR="00D97857" w:rsidRPr="003D38F1" w:rsidTr="00721A63">
        <w:tc>
          <w:tcPr>
            <w:tcW w:w="3020" w:type="dxa"/>
          </w:tcPr>
          <w:p w:rsidR="00D97857" w:rsidRPr="003D38F1" w:rsidRDefault="00D97857" w:rsidP="00721A63">
            <w:pPr>
              <w:pStyle w:val="ListeParagraf"/>
              <w:spacing w:line="360" w:lineRule="auto"/>
              <w:jc w:val="both"/>
              <w:rPr>
                <w:rFonts w:ascii="Times New Roman" w:hAnsi="Times New Roman" w:cs="Times New Roman"/>
                <w:b/>
                <w:bCs/>
              </w:rPr>
            </w:pPr>
            <w:r w:rsidRPr="003D38F1">
              <w:rPr>
                <w:rFonts w:ascii="Times New Roman" w:hAnsi="Times New Roman" w:cs="Times New Roman"/>
                <w:b/>
                <w:bCs/>
              </w:rPr>
              <w:t xml:space="preserve">Çerez </w:t>
            </w:r>
          </w:p>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r w:rsidRPr="003D38F1">
              <w:rPr>
                <w:rFonts w:ascii="Times New Roman" w:hAnsi="Times New Roman" w:cs="Times New Roman"/>
                <w:b/>
                <w:bCs/>
              </w:rPr>
              <w:t>Açıklama</w:t>
            </w: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r w:rsidRPr="003D38F1">
              <w:rPr>
                <w:rFonts w:ascii="Times New Roman" w:hAnsi="Times New Roman" w:cs="Times New Roman"/>
                <w:b/>
                <w:bCs/>
              </w:rPr>
              <w:t>Süre</w:t>
            </w:r>
          </w:p>
        </w:tc>
      </w:tr>
      <w:tr w:rsidR="00D97857" w:rsidRPr="003D38F1" w:rsidTr="00721A63">
        <w:tc>
          <w:tcPr>
            <w:tcW w:w="3020" w:type="dxa"/>
          </w:tcPr>
          <w:p w:rsidR="00D97857" w:rsidRPr="003D38F1" w:rsidRDefault="00D97857" w:rsidP="00721A63">
            <w:pPr>
              <w:pStyle w:val="ListeParagraf"/>
              <w:spacing w:line="360" w:lineRule="auto"/>
              <w:jc w:val="both"/>
              <w:rPr>
                <w:rFonts w:ascii="Times New Roman" w:hAnsi="Times New Roman" w:cs="Times New Roman"/>
              </w:rPr>
            </w:pPr>
          </w:p>
        </w:tc>
        <w:tc>
          <w:tcPr>
            <w:tcW w:w="3021" w:type="dxa"/>
          </w:tcPr>
          <w:p w:rsidR="00D97857" w:rsidRPr="003D38F1" w:rsidRDefault="00D97857" w:rsidP="00721A63">
            <w:pPr>
              <w:spacing w:line="360" w:lineRule="auto"/>
              <w:jc w:val="both"/>
              <w:rPr>
                <w:rFonts w:ascii="Times New Roman" w:hAnsi="Times New Roman"/>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rPr>
            </w:pPr>
          </w:p>
        </w:tc>
      </w:tr>
      <w:tr w:rsidR="00D97857" w:rsidRPr="003D38F1" w:rsidTr="00721A63">
        <w:tc>
          <w:tcPr>
            <w:tcW w:w="3020"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r w:rsidR="00D97857" w:rsidRPr="003D38F1" w:rsidTr="00721A63">
        <w:tc>
          <w:tcPr>
            <w:tcW w:w="3020"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r w:rsidR="00D97857" w:rsidRPr="003D38F1" w:rsidTr="00721A63">
        <w:tc>
          <w:tcPr>
            <w:tcW w:w="3020"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r w:rsidR="00D97857" w:rsidRPr="003D38F1" w:rsidTr="00721A63">
        <w:tc>
          <w:tcPr>
            <w:tcW w:w="3020"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r w:rsidR="00D97857" w:rsidRPr="003D38F1" w:rsidTr="00721A63">
        <w:tc>
          <w:tcPr>
            <w:tcW w:w="3020"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r w:rsidR="00D97857" w:rsidRPr="003D38F1" w:rsidTr="00721A63">
        <w:tc>
          <w:tcPr>
            <w:tcW w:w="3020"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c>
          <w:tcPr>
            <w:tcW w:w="3021" w:type="dxa"/>
          </w:tcPr>
          <w:p w:rsidR="00D97857" w:rsidRPr="003D38F1" w:rsidRDefault="00D97857" w:rsidP="00721A63">
            <w:pPr>
              <w:pStyle w:val="ListeParagraf"/>
              <w:spacing w:line="360" w:lineRule="auto"/>
              <w:ind w:left="0"/>
              <w:jc w:val="both"/>
              <w:rPr>
                <w:rFonts w:ascii="Times New Roman" w:hAnsi="Times New Roman" w:cs="Times New Roman"/>
                <w:b/>
                <w:bCs/>
              </w:rPr>
            </w:pPr>
          </w:p>
        </w:tc>
      </w:tr>
    </w:tbl>
    <w:p w:rsidR="00D97857" w:rsidRPr="003D38F1" w:rsidRDefault="00D97857" w:rsidP="00D97857">
      <w:pPr>
        <w:pStyle w:val="ListeParagraf"/>
        <w:spacing w:line="360" w:lineRule="auto"/>
        <w:jc w:val="both"/>
        <w:rPr>
          <w:rFonts w:ascii="Times New Roman" w:hAnsi="Times New Roman" w:cs="Times New Roman"/>
          <w:b/>
          <w:bCs/>
        </w:rPr>
      </w:pPr>
    </w:p>
    <w:p w:rsidR="00D97857" w:rsidRPr="003D38F1" w:rsidRDefault="00D97857" w:rsidP="00D97857">
      <w:pPr>
        <w:pStyle w:val="ListeParagraf"/>
        <w:spacing w:line="360" w:lineRule="auto"/>
        <w:jc w:val="both"/>
        <w:rPr>
          <w:rFonts w:ascii="Times New Roman" w:hAnsi="Times New Roman" w:cs="Times New Roman"/>
          <w:b/>
          <w:bCs/>
        </w:rPr>
      </w:pPr>
    </w:p>
    <w:p w:rsidR="00D97857" w:rsidRPr="003D38F1" w:rsidRDefault="00D97857" w:rsidP="00D97857">
      <w:pPr>
        <w:pStyle w:val="ListeParagraf"/>
        <w:spacing w:line="360" w:lineRule="auto"/>
        <w:jc w:val="both"/>
        <w:rPr>
          <w:rFonts w:ascii="Times New Roman" w:hAnsi="Times New Roman" w:cs="Times New Roman"/>
          <w:b/>
          <w:bCs/>
        </w:rPr>
      </w:pPr>
    </w:p>
    <w:p w:rsidR="00D97857" w:rsidRPr="003D38F1" w:rsidRDefault="00D97857" w:rsidP="00D97857">
      <w:pPr>
        <w:pStyle w:val="ListeParagraf"/>
        <w:spacing w:line="360" w:lineRule="auto"/>
        <w:jc w:val="both"/>
        <w:rPr>
          <w:rFonts w:ascii="Times New Roman" w:hAnsi="Times New Roman" w:cs="Times New Roman"/>
          <w:b/>
          <w:bCs/>
        </w:rPr>
      </w:pPr>
    </w:p>
    <w:p w:rsidR="00D97857" w:rsidRPr="003D38F1" w:rsidRDefault="00D97857" w:rsidP="00D97857">
      <w:pPr>
        <w:pStyle w:val="ListeParagraf"/>
        <w:numPr>
          <w:ilvl w:val="0"/>
          <w:numId w:val="12"/>
        </w:numPr>
        <w:tabs>
          <w:tab w:val="left" w:pos="284"/>
        </w:tabs>
        <w:spacing w:line="360" w:lineRule="auto"/>
        <w:ind w:hanging="502"/>
        <w:jc w:val="both"/>
        <w:rPr>
          <w:rFonts w:ascii="Times New Roman" w:hAnsi="Times New Roman" w:cs="Times New Roman"/>
          <w:b/>
          <w:bCs/>
        </w:rPr>
      </w:pPr>
      <w:r w:rsidRPr="003D38F1">
        <w:rPr>
          <w:rFonts w:ascii="Times New Roman" w:hAnsi="Times New Roman" w:cs="Times New Roman"/>
          <w:b/>
          <w:bCs/>
        </w:rPr>
        <w:t>Çerezlerin Kullanımını Nasıl Kontrol Edebilirim?</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t xml:space="preserve">Çerez ve benzeri teknolojilerin kullanımı konusunda ziyaretçi ve kullanıcılarımızın tercihleri bizler için esastır. Buna karşın, Site’nin çalışması için zorunlu olan </w:t>
      </w:r>
      <w:proofErr w:type="spellStart"/>
      <w:r w:rsidRPr="003D38F1">
        <w:rPr>
          <w:rFonts w:ascii="Times New Roman" w:hAnsi="Times New Roman"/>
        </w:rPr>
        <w:t>Çerezler’in</w:t>
      </w:r>
      <w:proofErr w:type="spellEnd"/>
      <w:r w:rsidRPr="003D38F1">
        <w:rPr>
          <w:rFonts w:ascii="Times New Roman" w:hAnsi="Times New Roman"/>
        </w:rPr>
        <w:t xml:space="preserve"> kullanılması gerekmektedir. Ek olarak bazı çerezlerin kapatılması halinde Site’nin birtakım işlevlerinin kısmen ya da tamamen çalışmayabileceğini hatırlatmak isteriz.</w:t>
      </w:r>
    </w:p>
    <w:p w:rsidR="00D97857" w:rsidRPr="003D38F1" w:rsidRDefault="00D97857" w:rsidP="00D97857">
      <w:pPr>
        <w:spacing w:line="360" w:lineRule="auto"/>
        <w:jc w:val="both"/>
        <w:rPr>
          <w:rFonts w:ascii="Times New Roman" w:hAnsi="Times New Roman"/>
        </w:rPr>
      </w:pPr>
      <w:proofErr w:type="spellStart"/>
      <w:r w:rsidRPr="003D38F1">
        <w:rPr>
          <w:rFonts w:ascii="Times New Roman" w:hAnsi="Times New Roman"/>
        </w:rPr>
        <w:t>Site’de</w:t>
      </w:r>
      <w:proofErr w:type="spellEnd"/>
      <w:r w:rsidRPr="003D38F1">
        <w:rPr>
          <w:rFonts w:ascii="Times New Roman" w:hAnsi="Times New Roman"/>
        </w:rPr>
        <w:t xml:space="preserve"> kullanılan çerezlere dair tercihlerinizi ne şekilde yönetebileceğinize ilişkin bilgiler aşağıdaki gibidir: </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lastRenderedPageBreak/>
        <w:t xml:space="preserve">· Ziyaretçiler, </w:t>
      </w:r>
      <w:proofErr w:type="spellStart"/>
      <w:r w:rsidRPr="003D38F1">
        <w:rPr>
          <w:rFonts w:ascii="Times New Roman" w:hAnsi="Times New Roman"/>
        </w:rPr>
        <w:t>Site’yi</w:t>
      </w:r>
      <w:proofErr w:type="spellEnd"/>
      <w:r w:rsidRPr="003D38F1">
        <w:rPr>
          <w:rFonts w:ascii="Times New Roman" w:hAnsi="Times New Roman"/>
        </w:rPr>
        <w:t xml:space="preserve"> görüntüledikleri tarayıcı ayarlarını değiştirerek çerezlere ilişkin tercihlerini kişiselleştirme </w:t>
      </w:r>
      <w:proofErr w:type="gramStart"/>
      <w:r w:rsidRPr="003D38F1">
        <w:rPr>
          <w:rFonts w:ascii="Times New Roman" w:hAnsi="Times New Roman"/>
        </w:rPr>
        <w:t>imkanına</w:t>
      </w:r>
      <w:proofErr w:type="gramEnd"/>
      <w:r w:rsidRPr="003D38F1">
        <w:rPr>
          <w:rFonts w:ascii="Times New Roman" w:hAnsi="Times New Roman"/>
        </w:rPr>
        <w:t xml:space="preserve"> sahiptir. Eğer kullanılmakta olan tarayıcı bu imkânı sunmaktaysa, tarayıcı ayarları üzerinden çerezlere ilişkin tercihleri değiştirmek mümkündür. Böylelikle, tarayıcının sunmuş olduğu imkânlara göre farklılık gösterebilmekle birlikte, veri sahiplerinin çerezlerin kullanılmasını engelleme, çerez kullanılmadan önce uyarı almayı tercih etme veya sadece bazı çerezleri devre bırakma ya da silme </w:t>
      </w:r>
      <w:proofErr w:type="gramStart"/>
      <w:r w:rsidRPr="003D38F1">
        <w:rPr>
          <w:rFonts w:ascii="Times New Roman" w:hAnsi="Times New Roman"/>
        </w:rPr>
        <w:t>imkanları</w:t>
      </w:r>
      <w:proofErr w:type="gramEnd"/>
      <w:r w:rsidRPr="003D38F1">
        <w:rPr>
          <w:rFonts w:ascii="Times New Roman" w:hAnsi="Times New Roman"/>
        </w:rPr>
        <w:t xml:space="preserve"> bulunmaktadır.</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t xml:space="preserve">· Bu konudaki tercihler kullanılan tarayıcıya göre değişiklik göstermekle birlikte genel açıklamaya </w:t>
      </w:r>
      <w:hyperlink r:id="rId10" w:history="1">
        <w:r w:rsidRPr="008C0486">
          <w:rPr>
            <w:rStyle w:val="Kpr"/>
            <w:rFonts w:ascii="Times New Roman" w:hAnsi="Times New Roman"/>
            <w:color w:val="FF0000"/>
          </w:rPr>
          <w:t>https://www.aboutcookies.org/</w:t>
        </w:r>
      </w:hyperlink>
      <w:r w:rsidRPr="003D38F1">
        <w:rPr>
          <w:rFonts w:ascii="Times New Roman" w:hAnsi="Times New Roman"/>
        </w:rPr>
        <w:t> adresinden ulaşmak mümkündür.</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t xml:space="preserve">Çerezlere ilişkin tercihlerin, ziyaretçinin </w:t>
      </w:r>
      <w:proofErr w:type="spellStart"/>
      <w:r w:rsidRPr="003D38F1">
        <w:rPr>
          <w:rFonts w:ascii="Times New Roman" w:hAnsi="Times New Roman"/>
        </w:rPr>
        <w:t>Site’a</w:t>
      </w:r>
      <w:proofErr w:type="spellEnd"/>
      <w:r w:rsidRPr="003D38F1">
        <w:rPr>
          <w:rFonts w:ascii="Times New Roman" w:hAnsi="Times New Roman"/>
        </w:rPr>
        <w:t xml:space="preserve"> erişim sağladığı her bir cihaz özelinde ayrı ayrı yapılması gerekebilecektir.</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t>· Birçok firmanın reklam faaliyetleri için kullandığı çerezler bakımından tercihler </w:t>
      </w:r>
      <w:proofErr w:type="spellStart"/>
      <w:r w:rsidRPr="003D38F1">
        <w:rPr>
          <w:rFonts w:ascii="Times New Roman" w:hAnsi="Times New Roman"/>
        </w:rPr>
        <w:t>Your</w:t>
      </w:r>
      <w:proofErr w:type="spellEnd"/>
      <w:r w:rsidRPr="003D38F1">
        <w:rPr>
          <w:rFonts w:ascii="Times New Roman" w:hAnsi="Times New Roman"/>
        </w:rPr>
        <w:t xml:space="preserve"> Online </w:t>
      </w:r>
      <w:proofErr w:type="spellStart"/>
      <w:r w:rsidRPr="003D38F1">
        <w:rPr>
          <w:rFonts w:ascii="Times New Roman" w:hAnsi="Times New Roman"/>
        </w:rPr>
        <w:t>Choices</w:t>
      </w:r>
      <w:proofErr w:type="spellEnd"/>
      <w:r w:rsidRPr="003D38F1">
        <w:rPr>
          <w:rFonts w:ascii="Times New Roman" w:hAnsi="Times New Roman"/>
        </w:rPr>
        <w:t xml:space="preserve"> üzerinden yönetilebilir.</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t>· Mobil cihazlar üzerinden çerezleri yönetmek için mobil cihaza ait ayarlar menüsü kullanılabilir.</w:t>
      </w:r>
    </w:p>
    <w:p w:rsidR="00D97857" w:rsidRPr="003D38F1" w:rsidRDefault="00D97857" w:rsidP="00D97857">
      <w:pPr>
        <w:spacing w:line="360" w:lineRule="auto"/>
        <w:jc w:val="both"/>
        <w:rPr>
          <w:rFonts w:ascii="Times New Roman" w:hAnsi="Times New Roman"/>
        </w:rPr>
      </w:pPr>
      <w:r w:rsidRPr="003D38F1">
        <w:rPr>
          <w:rFonts w:ascii="Times New Roman" w:hAnsi="Times New Roman"/>
        </w:rPr>
        <w:t xml:space="preserve">· Tarayıcınızın ayarlarını değiştirerek çerezlere ilişkin tercihlerinizi kişiselleştirme </w:t>
      </w:r>
      <w:proofErr w:type="gramStart"/>
      <w:r w:rsidRPr="003D38F1">
        <w:rPr>
          <w:rFonts w:ascii="Times New Roman" w:hAnsi="Times New Roman"/>
        </w:rPr>
        <w:t>imkanına</w:t>
      </w:r>
      <w:proofErr w:type="gramEnd"/>
      <w:r w:rsidRPr="003D38F1">
        <w:rPr>
          <w:rFonts w:ascii="Times New Roman" w:hAnsi="Times New Roman"/>
        </w:rPr>
        <w:t xml:space="preserve"> sahipsiniz. </w:t>
      </w:r>
    </w:p>
    <w:p w:rsidR="00D97857" w:rsidRPr="003D38F1" w:rsidRDefault="00D97857" w:rsidP="00D97857">
      <w:pPr>
        <w:spacing w:line="360" w:lineRule="auto"/>
        <w:jc w:val="both"/>
        <w:rPr>
          <w:rFonts w:ascii="Times New Roman" w:hAnsi="Times New Roman"/>
          <w:u w:val="single"/>
        </w:rPr>
      </w:pPr>
      <w:r w:rsidRPr="003D38F1">
        <w:rPr>
          <w:rFonts w:ascii="Times New Roman" w:hAnsi="Times New Roman"/>
          <w:u w:val="single"/>
        </w:rPr>
        <w:t xml:space="preserve">Çerez ayarları için; </w:t>
      </w:r>
    </w:p>
    <w:p w:rsidR="00D97857" w:rsidRPr="003D38F1" w:rsidRDefault="00D97857" w:rsidP="00D97857">
      <w:pPr>
        <w:spacing w:line="360" w:lineRule="auto"/>
        <w:jc w:val="both"/>
        <w:rPr>
          <w:rFonts w:ascii="Times New Roman" w:hAnsi="Times New Roman"/>
        </w:rPr>
      </w:pPr>
      <w:proofErr w:type="spellStart"/>
      <w:r w:rsidRPr="003D38F1">
        <w:rPr>
          <w:rFonts w:ascii="Times New Roman" w:hAnsi="Times New Roman"/>
        </w:rPr>
        <w:t>Adobe</w:t>
      </w:r>
      <w:proofErr w:type="spellEnd"/>
      <w:r w:rsidRPr="003D38F1">
        <w:rPr>
          <w:rFonts w:ascii="Times New Roman" w:hAnsi="Times New Roman"/>
        </w:rPr>
        <w:t xml:space="preserve"> </w:t>
      </w:r>
      <w:proofErr w:type="spellStart"/>
      <w:r w:rsidRPr="003D38F1">
        <w:rPr>
          <w:rFonts w:ascii="Times New Roman" w:hAnsi="Times New Roman"/>
        </w:rPr>
        <w:t>Analytics</w:t>
      </w:r>
      <w:proofErr w:type="spellEnd"/>
      <w:r w:rsidRPr="003D38F1">
        <w:rPr>
          <w:rFonts w:ascii="Times New Roman" w:hAnsi="Times New Roman"/>
        </w:rPr>
        <w:t xml:space="preserve"> </w:t>
      </w:r>
      <w:hyperlink r:id="rId11" w:history="1">
        <w:r w:rsidRPr="003D38F1">
          <w:rPr>
            <w:rStyle w:val="Kpr"/>
            <w:rFonts w:ascii="Times New Roman" w:hAnsi="Times New Roman"/>
          </w:rPr>
          <w:t>http://www.adobe.com/uk/privacy/opt-out.html</w:t>
        </w:r>
      </w:hyperlink>
    </w:p>
    <w:p w:rsidR="00D97857" w:rsidRPr="003D38F1" w:rsidRDefault="00D97857" w:rsidP="00D97857">
      <w:pPr>
        <w:spacing w:line="360" w:lineRule="auto"/>
        <w:jc w:val="both"/>
        <w:rPr>
          <w:rFonts w:ascii="Times New Roman" w:hAnsi="Times New Roman"/>
        </w:rPr>
      </w:pPr>
      <w:r w:rsidRPr="003D38F1">
        <w:rPr>
          <w:rFonts w:ascii="Times New Roman" w:hAnsi="Times New Roman"/>
        </w:rPr>
        <w:t xml:space="preserve">AOL </w:t>
      </w:r>
      <w:hyperlink r:id="rId12" w:history="1">
        <w:r w:rsidRPr="003D38F1">
          <w:rPr>
            <w:rStyle w:val="Kpr"/>
            <w:rFonts w:ascii="Times New Roman" w:hAnsi="Times New Roman"/>
          </w:rPr>
          <w:t>https://help.aol.com/articles/restore-security-settings-and-enablecookie-settings-on-browser</w:t>
        </w:r>
      </w:hyperlink>
    </w:p>
    <w:p w:rsidR="00D97857" w:rsidRPr="003D38F1" w:rsidRDefault="00D97857" w:rsidP="00D97857">
      <w:pPr>
        <w:spacing w:line="360" w:lineRule="auto"/>
        <w:jc w:val="both"/>
        <w:rPr>
          <w:rFonts w:ascii="Times New Roman" w:hAnsi="Times New Roman"/>
        </w:rPr>
      </w:pPr>
      <w:r w:rsidRPr="003D38F1">
        <w:rPr>
          <w:rFonts w:ascii="Times New Roman" w:hAnsi="Times New Roman"/>
        </w:rPr>
        <w:t xml:space="preserve">Google </w:t>
      </w:r>
      <w:proofErr w:type="spellStart"/>
      <w:r w:rsidRPr="003D38F1">
        <w:rPr>
          <w:rFonts w:ascii="Times New Roman" w:hAnsi="Times New Roman"/>
        </w:rPr>
        <w:t>Adwords</w:t>
      </w:r>
      <w:proofErr w:type="spellEnd"/>
      <w:r w:rsidRPr="003D38F1">
        <w:rPr>
          <w:rFonts w:ascii="Times New Roman" w:hAnsi="Times New Roman"/>
        </w:rPr>
        <w:t xml:space="preserve"> </w:t>
      </w:r>
      <w:hyperlink r:id="rId13" w:history="1">
        <w:r w:rsidRPr="003D38F1">
          <w:rPr>
            <w:rStyle w:val="Kpr"/>
            <w:rFonts w:ascii="Times New Roman" w:hAnsi="Times New Roman"/>
          </w:rPr>
          <w:t>https://support.google.com/ads/answer/2662922?hl=en</w:t>
        </w:r>
      </w:hyperlink>
    </w:p>
    <w:p w:rsidR="00D97857" w:rsidRPr="003D38F1" w:rsidRDefault="00D97857" w:rsidP="00D97857">
      <w:pPr>
        <w:spacing w:line="360" w:lineRule="auto"/>
        <w:jc w:val="both"/>
        <w:rPr>
          <w:rFonts w:ascii="Times New Roman" w:hAnsi="Times New Roman"/>
        </w:rPr>
      </w:pPr>
      <w:r w:rsidRPr="003D38F1">
        <w:rPr>
          <w:rFonts w:ascii="Times New Roman" w:hAnsi="Times New Roman"/>
        </w:rPr>
        <w:t xml:space="preserve">Google </w:t>
      </w:r>
      <w:proofErr w:type="spellStart"/>
      <w:r w:rsidRPr="003D38F1">
        <w:rPr>
          <w:rFonts w:ascii="Times New Roman" w:hAnsi="Times New Roman"/>
        </w:rPr>
        <w:t>Analytics</w:t>
      </w:r>
      <w:proofErr w:type="spellEnd"/>
      <w:r w:rsidRPr="003D38F1">
        <w:rPr>
          <w:rFonts w:ascii="Times New Roman" w:hAnsi="Times New Roman"/>
        </w:rPr>
        <w:t xml:space="preserve"> </w:t>
      </w:r>
      <w:hyperlink r:id="rId14" w:history="1">
        <w:r w:rsidRPr="003D38F1">
          <w:rPr>
            <w:rStyle w:val="Kpr"/>
            <w:rFonts w:ascii="Times New Roman" w:hAnsi="Times New Roman"/>
          </w:rPr>
          <w:t>https://tools.google.com/dlpage/gaoptout</w:t>
        </w:r>
      </w:hyperlink>
    </w:p>
    <w:p w:rsidR="00D97857" w:rsidRPr="003D38F1" w:rsidRDefault="00D97857" w:rsidP="00D97857">
      <w:pPr>
        <w:spacing w:line="360" w:lineRule="auto"/>
        <w:jc w:val="both"/>
        <w:rPr>
          <w:rFonts w:ascii="Times New Roman" w:hAnsi="Times New Roman"/>
        </w:rPr>
      </w:pPr>
      <w:r w:rsidRPr="003D38F1">
        <w:rPr>
          <w:rFonts w:ascii="Times New Roman" w:hAnsi="Times New Roman"/>
        </w:rPr>
        <w:t xml:space="preserve">Google </w:t>
      </w:r>
      <w:proofErr w:type="spellStart"/>
      <w:r w:rsidRPr="003D38F1">
        <w:rPr>
          <w:rFonts w:ascii="Times New Roman" w:hAnsi="Times New Roman"/>
        </w:rPr>
        <w:t>Chrome</w:t>
      </w:r>
      <w:proofErr w:type="spellEnd"/>
      <w:r w:rsidRPr="003D38F1">
        <w:rPr>
          <w:rFonts w:ascii="Times New Roman" w:hAnsi="Times New Roman"/>
        </w:rPr>
        <w:t xml:space="preserve"> </w:t>
      </w:r>
      <w:hyperlink r:id="rId15" w:history="1">
        <w:r w:rsidRPr="003D38F1">
          <w:rPr>
            <w:rStyle w:val="Kpr"/>
            <w:rFonts w:ascii="Times New Roman" w:hAnsi="Times New Roman"/>
          </w:rPr>
          <w:t>http://www.google.com/support/chrome/bin/answer.py?hl=en&amp;answer=95647</w:t>
        </w:r>
      </w:hyperlink>
    </w:p>
    <w:p w:rsidR="00D97857" w:rsidRPr="003D38F1" w:rsidRDefault="00D97857" w:rsidP="00D97857">
      <w:pPr>
        <w:spacing w:line="360" w:lineRule="auto"/>
        <w:jc w:val="both"/>
        <w:rPr>
          <w:rFonts w:ascii="Times New Roman" w:hAnsi="Times New Roman"/>
        </w:rPr>
      </w:pPr>
      <w:r w:rsidRPr="003D38F1">
        <w:rPr>
          <w:rFonts w:ascii="Times New Roman" w:hAnsi="Times New Roman"/>
        </w:rPr>
        <w:t xml:space="preserve">Internet Explorer: </w:t>
      </w:r>
      <w:hyperlink r:id="rId16" w:history="1">
        <w:r w:rsidRPr="003D38F1">
          <w:rPr>
            <w:rStyle w:val="Kpr"/>
            <w:rFonts w:ascii="Times New Roman" w:hAnsi="Times New Roman"/>
          </w:rPr>
          <w:t>https://support.microsoft.com/en-us/help/17442/windows-internetexplorer-delete-manage-cookies</w:t>
        </w:r>
      </w:hyperlink>
    </w:p>
    <w:p w:rsidR="00D97857" w:rsidRPr="003D38F1" w:rsidRDefault="00D97857" w:rsidP="00D97857">
      <w:pPr>
        <w:spacing w:line="360" w:lineRule="auto"/>
        <w:jc w:val="both"/>
        <w:rPr>
          <w:rFonts w:ascii="Times New Roman" w:hAnsi="Times New Roman"/>
        </w:rPr>
      </w:pPr>
      <w:proofErr w:type="spellStart"/>
      <w:r w:rsidRPr="003D38F1">
        <w:rPr>
          <w:rFonts w:ascii="Times New Roman" w:hAnsi="Times New Roman"/>
        </w:rPr>
        <w:t>MozillaFirefox</w:t>
      </w:r>
      <w:proofErr w:type="spellEnd"/>
      <w:r w:rsidRPr="003D38F1">
        <w:rPr>
          <w:rFonts w:ascii="Times New Roman" w:hAnsi="Times New Roman"/>
        </w:rPr>
        <w:t xml:space="preserve">: </w:t>
      </w:r>
      <w:hyperlink r:id="rId17" w:history="1">
        <w:r w:rsidRPr="003D38F1">
          <w:rPr>
            <w:rStyle w:val="Kpr"/>
            <w:rFonts w:ascii="Times New Roman" w:hAnsi="Times New Roman"/>
          </w:rPr>
          <w:t>http://support.mozilla.com/en-US/kb/Cookies</w:t>
        </w:r>
      </w:hyperlink>
    </w:p>
    <w:p w:rsidR="00D97857" w:rsidRPr="003D38F1" w:rsidRDefault="00D97857" w:rsidP="00D97857">
      <w:pPr>
        <w:spacing w:line="360" w:lineRule="auto"/>
        <w:jc w:val="both"/>
        <w:rPr>
          <w:rFonts w:ascii="Times New Roman" w:hAnsi="Times New Roman"/>
        </w:rPr>
      </w:pPr>
      <w:r w:rsidRPr="003D38F1">
        <w:rPr>
          <w:rFonts w:ascii="Times New Roman" w:hAnsi="Times New Roman"/>
        </w:rPr>
        <w:t xml:space="preserve">Opera: </w:t>
      </w:r>
      <w:hyperlink r:id="rId18" w:history="1">
        <w:r w:rsidRPr="003D38F1">
          <w:rPr>
            <w:rStyle w:val="Kpr"/>
            <w:rFonts w:ascii="Times New Roman" w:hAnsi="Times New Roman"/>
          </w:rPr>
          <w:t>http://www.opera.com/browser/tutorials/security/privacy/</w:t>
        </w:r>
      </w:hyperlink>
    </w:p>
    <w:p w:rsidR="00D97857" w:rsidRPr="003D38F1" w:rsidRDefault="00D97857" w:rsidP="00D97857">
      <w:pPr>
        <w:spacing w:line="360" w:lineRule="auto"/>
        <w:jc w:val="both"/>
        <w:rPr>
          <w:rStyle w:val="Kpr"/>
          <w:rFonts w:ascii="Times New Roman" w:hAnsi="Times New Roman"/>
        </w:rPr>
      </w:pPr>
      <w:r w:rsidRPr="003D38F1">
        <w:rPr>
          <w:rFonts w:ascii="Times New Roman" w:hAnsi="Times New Roman"/>
        </w:rPr>
        <w:t xml:space="preserve">Safari: </w:t>
      </w:r>
      <w:hyperlink r:id="rId19" w:history="1">
        <w:r w:rsidRPr="003D38F1">
          <w:rPr>
            <w:rStyle w:val="Kpr"/>
            <w:rFonts w:ascii="Times New Roman" w:hAnsi="Times New Roman"/>
          </w:rPr>
          <w:t>https://support.apple.com/kb/ph19214?locale=tr_TR</w:t>
        </w:r>
      </w:hyperlink>
    </w:p>
    <w:p w:rsidR="00D97857" w:rsidRPr="003D38F1" w:rsidRDefault="00D97857" w:rsidP="00D97857">
      <w:pPr>
        <w:pStyle w:val="NormalWeb"/>
        <w:numPr>
          <w:ilvl w:val="0"/>
          <w:numId w:val="12"/>
        </w:numPr>
        <w:shd w:val="clear" w:color="auto" w:fill="FFFFFF"/>
        <w:tabs>
          <w:tab w:val="left" w:pos="284"/>
        </w:tabs>
        <w:spacing w:before="0" w:beforeAutospacing="0" w:after="0" w:afterAutospacing="0" w:line="360" w:lineRule="auto"/>
        <w:ind w:hanging="502"/>
        <w:jc w:val="both"/>
        <w:textAlignment w:val="baseline"/>
        <w:rPr>
          <w:b/>
          <w:bCs/>
          <w:sz w:val="22"/>
          <w:szCs w:val="22"/>
          <w:lang w:eastAsia="en-US"/>
        </w:rPr>
      </w:pPr>
      <w:proofErr w:type="spellStart"/>
      <w:r w:rsidRPr="003D38F1">
        <w:rPr>
          <w:b/>
          <w:bCs/>
          <w:sz w:val="22"/>
          <w:szCs w:val="22"/>
          <w:lang w:eastAsia="en-US"/>
        </w:rPr>
        <w:lastRenderedPageBreak/>
        <w:t>İletişim</w:t>
      </w:r>
      <w:proofErr w:type="spellEnd"/>
      <w:r w:rsidRPr="003D38F1">
        <w:rPr>
          <w:b/>
          <w:bCs/>
          <w:sz w:val="22"/>
          <w:szCs w:val="22"/>
          <w:lang w:eastAsia="en-US"/>
        </w:rPr>
        <w:t> </w:t>
      </w:r>
    </w:p>
    <w:p w:rsidR="00D97857" w:rsidRPr="003D38F1" w:rsidRDefault="00D97857" w:rsidP="00D97857">
      <w:pPr>
        <w:pStyle w:val="NormalWeb"/>
        <w:shd w:val="clear" w:color="auto" w:fill="FFFFFF"/>
        <w:spacing w:before="0" w:beforeAutospacing="0" w:after="0" w:afterAutospacing="0" w:line="360" w:lineRule="auto"/>
        <w:jc w:val="both"/>
        <w:textAlignment w:val="baseline"/>
        <w:rPr>
          <w:sz w:val="22"/>
          <w:szCs w:val="22"/>
          <w:lang w:eastAsia="en-US"/>
        </w:rPr>
      </w:pPr>
      <w:proofErr w:type="spellStart"/>
      <w:r w:rsidRPr="003D38F1">
        <w:rPr>
          <w:sz w:val="22"/>
          <w:szCs w:val="22"/>
          <w:lang w:eastAsia="en-US"/>
        </w:rPr>
        <w:t>Tarafınızdan</w:t>
      </w:r>
      <w:proofErr w:type="spellEnd"/>
      <w:r w:rsidRPr="003D38F1">
        <w:rPr>
          <w:sz w:val="22"/>
          <w:szCs w:val="22"/>
          <w:lang w:eastAsia="en-US"/>
        </w:rPr>
        <w:t xml:space="preserve"> </w:t>
      </w:r>
      <w:proofErr w:type="spellStart"/>
      <w:r w:rsidRPr="003D38F1">
        <w:rPr>
          <w:sz w:val="22"/>
          <w:szCs w:val="22"/>
          <w:lang w:eastAsia="en-US"/>
        </w:rPr>
        <w:t>izin</w:t>
      </w:r>
      <w:proofErr w:type="spellEnd"/>
      <w:r w:rsidRPr="003D38F1">
        <w:rPr>
          <w:sz w:val="22"/>
          <w:szCs w:val="22"/>
          <w:lang w:eastAsia="en-US"/>
        </w:rPr>
        <w:t xml:space="preserve"> </w:t>
      </w:r>
      <w:proofErr w:type="spellStart"/>
      <w:r w:rsidRPr="003D38F1">
        <w:rPr>
          <w:sz w:val="22"/>
          <w:szCs w:val="22"/>
          <w:lang w:eastAsia="en-US"/>
        </w:rPr>
        <w:t>almak</w:t>
      </w:r>
      <w:proofErr w:type="spellEnd"/>
      <w:r w:rsidRPr="003D38F1">
        <w:rPr>
          <w:sz w:val="22"/>
          <w:szCs w:val="22"/>
          <w:lang w:eastAsia="en-US"/>
        </w:rPr>
        <w:t xml:space="preserve"> </w:t>
      </w:r>
      <w:proofErr w:type="spellStart"/>
      <w:r w:rsidRPr="003D38F1">
        <w:rPr>
          <w:sz w:val="22"/>
          <w:szCs w:val="22"/>
          <w:lang w:eastAsia="en-US"/>
        </w:rPr>
        <w:t>kaydıyla</w:t>
      </w:r>
      <w:proofErr w:type="spellEnd"/>
      <w:r w:rsidRPr="003D38F1">
        <w:rPr>
          <w:sz w:val="22"/>
          <w:szCs w:val="22"/>
          <w:lang w:eastAsia="en-US"/>
        </w:rPr>
        <w:t xml:space="preserve">, web </w:t>
      </w:r>
      <w:proofErr w:type="spellStart"/>
      <w:r w:rsidRPr="003D38F1">
        <w:rPr>
          <w:sz w:val="22"/>
          <w:szCs w:val="22"/>
          <w:lang w:eastAsia="en-US"/>
        </w:rPr>
        <w:t>sitelerimizden</w:t>
      </w:r>
      <w:proofErr w:type="spellEnd"/>
      <w:r w:rsidRPr="003D38F1">
        <w:rPr>
          <w:sz w:val="22"/>
          <w:szCs w:val="22"/>
          <w:lang w:eastAsia="en-US"/>
        </w:rPr>
        <w:t xml:space="preserve"> </w:t>
      </w:r>
      <w:proofErr w:type="spellStart"/>
      <w:r w:rsidRPr="003D38F1">
        <w:rPr>
          <w:sz w:val="22"/>
          <w:szCs w:val="22"/>
          <w:lang w:eastAsia="en-US"/>
        </w:rPr>
        <w:t>topladığımız</w:t>
      </w:r>
      <w:proofErr w:type="spellEnd"/>
      <w:r w:rsidRPr="003D38F1">
        <w:rPr>
          <w:sz w:val="22"/>
          <w:szCs w:val="22"/>
          <w:lang w:eastAsia="en-US"/>
        </w:rPr>
        <w:t xml:space="preserve"> </w:t>
      </w:r>
      <w:proofErr w:type="spellStart"/>
      <w:r w:rsidRPr="003D38F1">
        <w:rPr>
          <w:sz w:val="22"/>
          <w:szCs w:val="22"/>
          <w:lang w:eastAsia="en-US"/>
        </w:rPr>
        <w:t>kişisel</w:t>
      </w:r>
      <w:proofErr w:type="spellEnd"/>
      <w:r w:rsidRPr="003D38F1">
        <w:rPr>
          <w:sz w:val="22"/>
          <w:szCs w:val="22"/>
          <w:lang w:eastAsia="en-US"/>
        </w:rPr>
        <w:t xml:space="preserve"> </w:t>
      </w:r>
      <w:proofErr w:type="spellStart"/>
      <w:r w:rsidRPr="003D38F1">
        <w:rPr>
          <w:sz w:val="22"/>
          <w:szCs w:val="22"/>
          <w:lang w:eastAsia="en-US"/>
        </w:rPr>
        <w:t>bilgilerinizi</w:t>
      </w:r>
      <w:proofErr w:type="spellEnd"/>
      <w:r w:rsidRPr="003D38F1">
        <w:rPr>
          <w:sz w:val="22"/>
          <w:szCs w:val="22"/>
          <w:lang w:eastAsia="en-US"/>
        </w:rPr>
        <w:t xml:space="preserve">, </w:t>
      </w:r>
      <w:proofErr w:type="spellStart"/>
      <w:r w:rsidRPr="003D38F1">
        <w:rPr>
          <w:sz w:val="22"/>
          <w:szCs w:val="22"/>
          <w:lang w:eastAsia="en-US"/>
        </w:rPr>
        <w:t>Şirketimizin</w:t>
      </w:r>
      <w:proofErr w:type="spellEnd"/>
      <w:r w:rsidRPr="003D38F1">
        <w:rPr>
          <w:sz w:val="22"/>
          <w:szCs w:val="22"/>
          <w:lang w:eastAsia="en-US"/>
        </w:rPr>
        <w:t xml:space="preserve"> </w:t>
      </w:r>
      <w:proofErr w:type="spellStart"/>
      <w:r w:rsidRPr="003D38F1">
        <w:rPr>
          <w:sz w:val="22"/>
          <w:szCs w:val="22"/>
          <w:lang w:eastAsia="en-US"/>
        </w:rPr>
        <w:t>sunduğu</w:t>
      </w:r>
      <w:proofErr w:type="spellEnd"/>
      <w:r w:rsidRPr="003D38F1">
        <w:rPr>
          <w:sz w:val="22"/>
          <w:szCs w:val="22"/>
          <w:lang w:eastAsia="en-US"/>
        </w:rPr>
        <w:t xml:space="preserve"> </w:t>
      </w:r>
      <w:proofErr w:type="spellStart"/>
      <w:r w:rsidRPr="003D38F1">
        <w:rPr>
          <w:sz w:val="22"/>
          <w:szCs w:val="22"/>
          <w:lang w:eastAsia="en-US"/>
        </w:rPr>
        <w:t>ürün</w:t>
      </w:r>
      <w:proofErr w:type="spellEnd"/>
      <w:r w:rsidRPr="003D38F1">
        <w:rPr>
          <w:sz w:val="22"/>
          <w:szCs w:val="22"/>
          <w:lang w:eastAsia="en-US"/>
        </w:rPr>
        <w:t xml:space="preserve"> </w:t>
      </w:r>
      <w:proofErr w:type="spellStart"/>
      <w:r w:rsidRPr="003D38F1">
        <w:rPr>
          <w:sz w:val="22"/>
          <w:szCs w:val="22"/>
          <w:lang w:eastAsia="en-US"/>
        </w:rPr>
        <w:t>ve</w:t>
      </w:r>
      <w:proofErr w:type="spellEnd"/>
      <w:r w:rsidRPr="003D38F1">
        <w:rPr>
          <w:sz w:val="22"/>
          <w:szCs w:val="22"/>
          <w:lang w:eastAsia="en-US"/>
        </w:rPr>
        <w:t xml:space="preserve"> </w:t>
      </w:r>
      <w:proofErr w:type="spellStart"/>
      <w:r w:rsidRPr="003D38F1">
        <w:rPr>
          <w:sz w:val="22"/>
          <w:szCs w:val="22"/>
          <w:lang w:eastAsia="en-US"/>
        </w:rPr>
        <w:t>hizmetler</w:t>
      </w:r>
      <w:proofErr w:type="spellEnd"/>
      <w:r w:rsidRPr="003D38F1">
        <w:rPr>
          <w:sz w:val="22"/>
          <w:szCs w:val="22"/>
          <w:lang w:eastAsia="en-US"/>
        </w:rPr>
        <w:t xml:space="preserve"> </w:t>
      </w:r>
      <w:proofErr w:type="spellStart"/>
      <w:r w:rsidRPr="003D38F1">
        <w:rPr>
          <w:sz w:val="22"/>
          <w:szCs w:val="22"/>
          <w:lang w:eastAsia="en-US"/>
        </w:rPr>
        <w:t>hakkında</w:t>
      </w:r>
      <w:proofErr w:type="spellEnd"/>
      <w:r w:rsidRPr="003D38F1">
        <w:rPr>
          <w:sz w:val="22"/>
          <w:szCs w:val="22"/>
          <w:lang w:eastAsia="en-US"/>
        </w:rPr>
        <w:t xml:space="preserve"> </w:t>
      </w:r>
      <w:proofErr w:type="spellStart"/>
      <w:r w:rsidRPr="003D38F1">
        <w:rPr>
          <w:sz w:val="22"/>
          <w:szCs w:val="22"/>
          <w:lang w:eastAsia="en-US"/>
        </w:rPr>
        <w:t>sizi</w:t>
      </w:r>
      <w:proofErr w:type="spellEnd"/>
      <w:r w:rsidRPr="003D38F1">
        <w:rPr>
          <w:sz w:val="22"/>
          <w:szCs w:val="22"/>
          <w:lang w:eastAsia="en-US"/>
        </w:rPr>
        <w:t xml:space="preserve"> </w:t>
      </w:r>
      <w:proofErr w:type="spellStart"/>
      <w:r w:rsidRPr="003D38F1">
        <w:rPr>
          <w:sz w:val="22"/>
          <w:szCs w:val="22"/>
          <w:lang w:eastAsia="en-US"/>
        </w:rPr>
        <w:t>bilgilendirmek</w:t>
      </w:r>
      <w:proofErr w:type="spellEnd"/>
      <w:r w:rsidRPr="003D38F1">
        <w:rPr>
          <w:sz w:val="22"/>
          <w:szCs w:val="22"/>
          <w:lang w:eastAsia="en-US"/>
        </w:rPr>
        <w:t xml:space="preserve"> </w:t>
      </w:r>
      <w:proofErr w:type="spellStart"/>
      <w:r w:rsidRPr="003D38F1">
        <w:rPr>
          <w:sz w:val="22"/>
          <w:szCs w:val="22"/>
          <w:lang w:eastAsia="en-US"/>
        </w:rPr>
        <w:t>üzere</w:t>
      </w:r>
      <w:proofErr w:type="spellEnd"/>
      <w:r w:rsidRPr="003D38F1">
        <w:rPr>
          <w:sz w:val="22"/>
          <w:szCs w:val="22"/>
          <w:lang w:eastAsia="en-US"/>
        </w:rPr>
        <w:t xml:space="preserve"> </w:t>
      </w:r>
      <w:proofErr w:type="spellStart"/>
      <w:r w:rsidRPr="003D38F1">
        <w:rPr>
          <w:sz w:val="22"/>
          <w:szCs w:val="22"/>
          <w:lang w:eastAsia="en-US"/>
        </w:rPr>
        <w:t>kullanabiliriz</w:t>
      </w:r>
      <w:proofErr w:type="spellEnd"/>
      <w:r w:rsidRPr="003D38F1">
        <w:rPr>
          <w:sz w:val="22"/>
          <w:szCs w:val="22"/>
          <w:lang w:eastAsia="en-US"/>
        </w:rPr>
        <w:t xml:space="preserve">. </w:t>
      </w:r>
      <w:proofErr w:type="spellStart"/>
      <w:r w:rsidRPr="003D38F1">
        <w:rPr>
          <w:sz w:val="22"/>
          <w:szCs w:val="22"/>
          <w:lang w:eastAsia="en-US"/>
        </w:rPr>
        <w:t>Ürünlerimiz</w:t>
      </w:r>
      <w:proofErr w:type="spellEnd"/>
      <w:r w:rsidRPr="003D38F1">
        <w:rPr>
          <w:sz w:val="22"/>
          <w:szCs w:val="22"/>
          <w:lang w:eastAsia="en-US"/>
        </w:rPr>
        <w:t xml:space="preserve"> </w:t>
      </w:r>
      <w:proofErr w:type="spellStart"/>
      <w:r w:rsidRPr="003D38F1">
        <w:rPr>
          <w:sz w:val="22"/>
          <w:szCs w:val="22"/>
          <w:lang w:eastAsia="en-US"/>
        </w:rPr>
        <w:t>ve</w:t>
      </w:r>
      <w:proofErr w:type="spellEnd"/>
      <w:r w:rsidRPr="003D38F1">
        <w:rPr>
          <w:sz w:val="22"/>
          <w:szCs w:val="22"/>
          <w:lang w:eastAsia="en-US"/>
        </w:rPr>
        <w:t xml:space="preserve"> </w:t>
      </w:r>
      <w:proofErr w:type="spellStart"/>
      <w:r w:rsidRPr="003D38F1">
        <w:rPr>
          <w:sz w:val="22"/>
          <w:szCs w:val="22"/>
          <w:lang w:eastAsia="en-US"/>
        </w:rPr>
        <w:t>hizmetlerimizle</w:t>
      </w:r>
      <w:proofErr w:type="spellEnd"/>
      <w:r w:rsidRPr="003D38F1">
        <w:rPr>
          <w:sz w:val="22"/>
          <w:szCs w:val="22"/>
          <w:lang w:eastAsia="en-US"/>
        </w:rPr>
        <w:t xml:space="preserve"> </w:t>
      </w:r>
      <w:proofErr w:type="spellStart"/>
      <w:r w:rsidRPr="003D38F1">
        <w:rPr>
          <w:sz w:val="22"/>
          <w:szCs w:val="22"/>
          <w:lang w:eastAsia="en-US"/>
        </w:rPr>
        <w:t>ilgili</w:t>
      </w:r>
      <w:proofErr w:type="spellEnd"/>
      <w:r w:rsidRPr="003D38F1">
        <w:rPr>
          <w:sz w:val="22"/>
          <w:szCs w:val="22"/>
          <w:lang w:eastAsia="en-US"/>
        </w:rPr>
        <w:t xml:space="preserve"> </w:t>
      </w:r>
      <w:proofErr w:type="spellStart"/>
      <w:r w:rsidRPr="003D38F1">
        <w:rPr>
          <w:sz w:val="22"/>
          <w:szCs w:val="22"/>
          <w:lang w:eastAsia="en-US"/>
        </w:rPr>
        <w:t>olarak</w:t>
      </w:r>
      <w:proofErr w:type="spellEnd"/>
      <w:r w:rsidRPr="003D38F1">
        <w:rPr>
          <w:sz w:val="22"/>
          <w:szCs w:val="22"/>
          <w:lang w:eastAsia="en-US"/>
        </w:rPr>
        <w:t xml:space="preserve"> </w:t>
      </w:r>
      <w:proofErr w:type="spellStart"/>
      <w:r w:rsidRPr="003D38F1">
        <w:rPr>
          <w:sz w:val="22"/>
          <w:szCs w:val="22"/>
          <w:lang w:eastAsia="en-US"/>
        </w:rPr>
        <w:t>tarafınızla</w:t>
      </w:r>
      <w:proofErr w:type="spellEnd"/>
      <w:r w:rsidRPr="003D38F1">
        <w:rPr>
          <w:sz w:val="22"/>
          <w:szCs w:val="22"/>
          <w:lang w:eastAsia="en-US"/>
        </w:rPr>
        <w:t xml:space="preserve"> </w:t>
      </w:r>
      <w:proofErr w:type="spellStart"/>
      <w:r w:rsidRPr="003D38F1">
        <w:rPr>
          <w:sz w:val="22"/>
          <w:szCs w:val="22"/>
          <w:lang w:eastAsia="en-US"/>
        </w:rPr>
        <w:t>iletişim</w:t>
      </w:r>
      <w:proofErr w:type="spellEnd"/>
      <w:r w:rsidRPr="003D38F1">
        <w:rPr>
          <w:sz w:val="22"/>
          <w:szCs w:val="22"/>
          <w:lang w:eastAsia="en-US"/>
        </w:rPr>
        <w:t xml:space="preserve"> </w:t>
      </w:r>
      <w:proofErr w:type="spellStart"/>
      <w:r w:rsidRPr="003D38F1">
        <w:rPr>
          <w:sz w:val="22"/>
          <w:szCs w:val="22"/>
          <w:lang w:eastAsia="en-US"/>
        </w:rPr>
        <w:t>kurmak</w:t>
      </w:r>
      <w:proofErr w:type="spellEnd"/>
      <w:r w:rsidRPr="003D38F1">
        <w:rPr>
          <w:sz w:val="22"/>
          <w:szCs w:val="22"/>
          <w:lang w:eastAsia="en-US"/>
        </w:rPr>
        <w:t xml:space="preserve"> </w:t>
      </w:r>
      <w:proofErr w:type="spellStart"/>
      <w:r w:rsidRPr="003D38F1">
        <w:rPr>
          <w:sz w:val="22"/>
          <w:szCs w:val="22"/>
          <w:lang w:eastAsia="en-US"/>
        </w:rPr>
        <w:t>amacıyla</w:t>
      </w:r>
      <w:proofErr w:type="spellEnd"/>
      <w:r w:rsidRPr="003D38F1">
        <w:rPr>
          <w:sz w:val="22"/>
          <w:szCs w:val="22"/>
          <w:lang w:eastAsia="en-US"/>
        </w:rPr>
        <w:t xml:space="preserve"> </w:t>
      </w:r>
      <w:proofErr w:type="spellStart"/>
      <w:r w:rsidRPr="003D38F1">
        <w:rPr>
          <w:sz w:val="22"/>
          <w:szCs w:val="22"/>
          <w:lang w:eastAsia="en-US"/>
        </w:rPr>
        <w:t>kullanılabilecek</w:t>
      </w:r>
      <w:proofErr w:type="spellEnd"/>
      <w:r w:rsidRPr="003D38F1">
        <w:rPr>
          <w:sz w:val="22"/>
          <w:szCs w:val="22"/>
          <w:lang w:eastAsia="en-US"/>
        </w:rPr>
        <w:t xml:space="preserve"> </w:t>
      </w:r>
      <w:proofErr w:type="spellStart"/>
      <w:r w:rsidRPr="003D38F1">
        <w:rPr>
          <w:sz w:val="22"/>
          <w:szCs w:val="22"/>
          <w:lang w:eastAsia="en-US"/>
        </w:rPr>
        <w:t>bilgiler</w:t>
      </w:r>
      <w:proofErr w:type="spellEnd"/>
      <w:r w:rsidRPr="003D38F1">
        <w:rPr>
          <w:sz w:val="22"/>
          <w:szCs w:val="22"/>
          <w:lang w:eastAsia="en-US"/>
        </w:rPr>
        <w:t xml:space="preserve"> </w:t>
      </w:r>
      <w:proofErr w:type="spellStart"/>
      <w:r w:rsidRPr="003D38F1">
        <w:rPr>
          <w:sz w:val="22"/>
          <w:szCs w:val="22"/>
          <w:lang w:eastAsia="en-US"/>
        </w:rPr>
        <w:t>toplanırken</w:t>
      </w:r>
      <w:proofErr w:type="spellEnd"/>
      <w:r w:rsidRPr="003D38F1">
        <w:rPr>
          <w:sz w:val="22"/>
          <w:szCs w:val="22"/>
          <w:lang w:eastAsia="en-US"/>
        </w:rPr>
        <w:t xml:space="preserve"> </w:t>
      </w:r>
      <w:proofErr w:type="spellStart"/>
      <w:r w:rsidRPr="003D38F1">
        <w:rPr>
          <w:sz w:val="22"/>
          <w:szCs w:val="22"/>
          <w:lang w:eastAsia="en-US"/>
        </w:rPr>
        <w:t>her</w:t>
      </w:r>
      <w:proofErr w:type="spellEnd"/>
      <w:r w:rsidRPr="003D38F1">
        <w:rPr>
          <w:sz w:val="22"/>
          <w:szCs w:val="22"/>
          <w:lang w:eastAsia="en-US"/>
        </w:rPr>
        <w:t xml:space="preserve"> </w:t>
      </w:r>
      <w:proofErr w:type="spellStart"/>
      <w:r w:rsidRPr="003D38F1">
        <w:rPr>
          <w:sz w:val="22"/>
          <w:szCs w:val="22"/>
          <w:lang w:eastAsia="en-US"/>
        </w:rPr>
        <w:t>zaman</w:t>
      </w:r>
      <w:proofErr w:type="spellEnd"/>
      <w:r w:rsidRPr="003D38F1">
        <w:rPr>
          <w:sz w:val="22"/>
          <w:szCs w:val="22"/>
          <w:lang w:eastAsia="en-US"/>
        </w:rPr>
        <w:t xml:space="preserve"> </w:t>
      </w:r>
      <w:proofErr w:type="spellStart"/>
      <w:r w:rsidRPr="003D38F1">
        <w:rPr>
          <w:sz w:val="22"/>
          <w:szCs w:val="22"/>
          <w:lang w:eastAsia="en-US"/>
        </w:rPr>
        <w:t>için</w:t>
      </w:r>
      <w:proofErr w:type="spellEnd"/>
      <w:r w:rsidRPr="003D38F1">
        <w:rPr>
          <w:sz w:val="22"/>
          <w:szCs w:val="22"/>
          <w:lang w:eastAsia="en-US"/>
        </w:rPr>
        <w:t xml:space="preserve"> bu </w:t>
      </w:r>
      <w:proofErr w:type="spellStart"/>
      <w:r w:rsidRPr="003D38F1">
        <w:rPr>
          <w:sz w:val="22"/>
          <w:szCs w:val="22"/>
          <w:lang w:eastAsia="en-US"/>
        </w:rPr>
        <w:t>tür</w:t>
      </w:r>
      <w:proofErr w:type="spellEnd"/>
      <w:r w:rsidRPr="003D38F1">
        <w:rPr>
          <w:sz w:val="22"/>
          <w:szCs w:val="22"/>
          <w:lang w:eastAsia="en-US"/>
        </w:rPr>
        <w:t xml:space="preserve"> </w:t>
      </w:r>
      <w:proofErr w:type="spellStart"/>
      <w:r w:rsidRPr="003D38F1">
        <w:rPr>
          <w:sz w:val="22"/>
          <w:szCs w:val="22"/>
          <w:lang w:eastAsia="en-US"/>
        </w:rPr>
        <w:t>iletişimi</w:t>
      </w:r>
      <w:proofErr w:type="spellEnd"/>
      <w:r w:rsidRPr="003D38F1">
        <w:rPr>
          <w:sz w:val="22"/>
          <w:szCs w:val="22"/>
          <w:lang w:eastAsia="en-US"/>
        </w:rPr>
        <w:t xml:space="preserve"> </w:t>
      </w:r>
      <w:proofErr w:type="spellStart"/>
      <w:r w:rsidRPr="003D38F1">
        <w:rPr>
          <w:sz w:val="22"/>
          <w:szCs w:val="22"/>
          <w:lang w:eastAsia="en-US"/>
        </w:rPr>
        <w:t>istememe</w:t>
      </w:r>
      <w:proofErr w:type="spellEnd"/>
      <w:r w:rsidRPr="003D38F1">
        <w:rPr>
          <w:sz w:val="22"/>
          <w:szCs w:val="22"/>
          <w:lang w:eastAsia="en-US"/>
        </w:rPr>
        <w:t xml:space="preserve"> </w:t>
      </w:r>
      <w:proofErr w:type="spellStart"/>
      <w:r w:rsidRPr="003D38F1">
        <w:rPr>
          <w:sz w:val="22"/>
          <w:szCs w:val="22"/>
          <w:lang w:eastAsia="en-US"/>
        </w:rPr>
        <w:t>seçeneğiniz</w:t>
      </w:r>
      <w:proofErr w:type="spellEnd"/>
      <w:r w:rsidRPr="003D38F1">
        <w:rPr>
          <w:sz w:val="22"/>
          <w:szCs w:val="22"/>
          <w:lang w:eastAsia="en-US"/>
        </w:rPr>
        <w:t xml:space="preserve"> </w:t>
      </w:r>
      <w:proofErr w:type="spellStart"/>
      <w:r w:rsidRPr="003D38F1">
        <w:rPr>
          <w:sz w:val="22"/>
          <w:szCs w:val="22"/>
          <w:lang w:eastAsia="en-US"/>
        </w:rPr>
        <w:t>bulunacaktır</w:t>
      </w:r>
      <w:proofErr w:type="spellEnd"/>
      <w:r w:rsidRPr="003D38F1">
        <w:rPr>
          <w:sz w:val="22"/>
          <w:szCs w:val="22"/>
          <w:lang w:eastAsia="en-US"/>
        </w:rPr>
        <w:t xml:space="preserve">. </w:t>
      </w:r>
      <w:proofErr w:type="spellStart"/>
      <w:r w:rsidRPr="003D38F1">
        <w:rPr>
          <w:sz w:val="22"/>
          <w:szCs w:val="22"/>
          <w:lang w:eastAsia="en-US"/>
        </w:rPr>
        <w:t>Ayrıca</w:t>
      </w:r>
      <w:proofErr w:type="spellEnd"/>
      <w:r w:rsidRPr="003D38F1">
        <w:rPr>
          <w:sz w:val="22"/>
          <w:szCs w:val="22"/>
          <w:lang w:eastAsia="en-US"/>
        </w:rPr>
        <w:t xml:space="preserve">, </w:t>
      </w:r>
      <w:proofErr w:type="spellStart"/>
      <w:r w:rsidRPr="003D38F1">
        <w:rPr>
          <w:sz w:val="22"/>
          <w:szCs w:val="22"/>
          <w:lang w:eastAsia="en-US"/>
        </w:rPr>
        <w:t>gönderdiğimiz</w:t>
      </w:r>
      <w:proofErr w:type="spellEnd"/>
      <w:r w:rsidRPr="003D38F1">
        <w:rPr>
          <w:sz w:val="22"/>
          <w:szCs w:val="22"/>
          <w:lang w:eastAsia="en-US"/>
        </w:rPr>
        <w:t xml:space="preserve"> </w:t>
      </w:r>
      <w:proofErr w:type="spellStart"/>
      <w:r w:rsidRPr="003D38F1">
        <w:rPr>
          <w:sz w:val="22"/>
          <w:szCs w:val="22"/>
          <w:lang w:eastAsia="en-US"/>
        </w:rPr>
        <w:t>her</w:t>
      </w:r>
      <w:proofErr w:type="spellEnd"/>
      <w:r w:rsidRPr="003D38F1">
        <w:rPr>
          <w:sz w:val="22"/>
          <w:szCs w:val="22"/>
          <w:lang w:eastAsia="en-US"/>
        </w:rPr>
        <w:t xml:space="preserve"> e-</w:t>
      </w:r>
      <w:proofErr w:type="spellStart"/>
      <w:r w:rsidRPr="003D38F1">
        <w:rPr>
          <w:sz w:val="22"/>
          <w:szCs w:val="22"/>
          <w:lang w:eastAsia="en-US"/>
        </w:rPr>
        <w:t>postada</w:t>
      </w:r>
      <w:proofErr w:type="spellEnd"/>
      <w:r w:rsidRPr="003D38F1">
        <w:rPr>
          <w:sz w:val="22"/>
          <w:szCs w:val="22"/>
          <w:lang w:eastAsia="en-US"/>
        </w:rPr>
        <w:t xml:space="preserve">, bu </w:t>
      </w:r>
      <w:proofErr w:type="spellStart"/>
      <w:r w:rsidRPr="003D38F1">
        <w:rPr>
          <w:sz w:val="22"/>
          <w:szCs w:val="22"/>
          <w:lang w:eastAsia="en-US"/>
        </w:rPr>
        <w:t>tür</w:t>
      </w:r>
      <w:proofErr w:type="spellEnd"/>
      <w:r w:rsidRPr="003D38F1">
        <w:rPr>
          <w:sz w:val="22"/>
          <w:szCs w:val="22"/>
          <w:lang w:eastAsia="en-US"/>
        </w:rPr>
        <w:t xml:space="preserve"> </w:t>
      </w:r>
      <w:proofErr w:type="spellStart"/>
      <w:r w:rsidRPr="003D38F1">
        <w:rPr>
          <w:sz w:val="22"/>
          <w:szCs w:val="22"/>
          <w:lang w:eastAsia="en-US"/>
        </w:rPr>
        <w:t>iletişimi</w:t>
      </w:r>
      <w:proofErr w:type="spellEnd"/>
      <w:r w:rsidRPr="003D38F1">
        <w:rPr>
          <w:sz w:val="22"/>
          <w:szCs w:val="22"/>
          <w:lang w:eastAsia="en-US"/>
        </w:rPr>
        <w:t xml:space="preserve"> </w:t>
      </w:r>
      <w:proofErr w:type="spellStart"/>
      <w:r w:rsidRPr="003D38F1">
        <w:rPr>
          <w:sz w:val="22"/>
          <w:szCs w:val="22"/>
          <w:lang w:eastAsia="en-US"/>
        </w:rPr>
        <w:t>almayı</w:t>
      </w:r>
      <w:proofErr w:type="spellEnd"/>
      <w:r w:rsidRPr="003D38F1">
        <w:rPr>
          <w:sz w:val="22"/>
          <w:szCs w:val="22"/>
          <w:lang w:eastAsia="en-US"/>
        </w:rPr>
        <w:t xml:space="preserve"> </w:t>
      </w:r>
      <w:proofErr w:type="spellStart"/>
      <w:r w:rsidRPr="003D38F1">
        <w:rPr>
          <w:sz w:val="22"/>
          <w:szCs w:val="22"/>
          <w:lang w:eastAsia="en-US"/>
        </w:rPr>
        <w:t>durdurmanıza</w:t>
      </w:r>
      <w:proofErr w:type="spellEnd"/>
      <w:r w:rsidRPr="003D38F1">
        <w:rPr>
          <w:sz w:val="22"/>
          <w:szCs w:val="22"/>
          <w:lang w:eastAsia="en-US"/>
        </w:rPr>
        <w:t xml:space="preserve"> </w:t>
      </w:r>
      <w:proofErr w:type="spellStart"/>
      <w:r w:rsidRPr="003D38F1">
        <w:rPr>
          <w:sz w:val="22"/>
          <w:szCs w:val="22"/>
          <w:lang w:eastAsia="en-US"/>
        </w:rPr>
        <w:t>olanak</w:t>
      </w:r>
      <w:proofErr w:type="spellEnd"/>
      <w:r w:rsidRPr="003D38F1">
        <w:rPr>
          <w:sz w:val="22"/>
          <w:szCs w:val="22"/>
          <w:lang w:eastAsia="en-US"/>
        </w:rPr>
        <w:t xml:space="preserve"> </w:t>
      </w:r>
      <w:proofErr w:type="spellStart"/>
      <w:r w:rsidRPr="003D38F1">
        <w:rPr>
          <w:sz w:val="22"/>
          <w:szCs w:val="22"/>
          <w:lang w:eastAsia="en-US"/>
        </w:rPr>
        <w:t>sağlayan</w:t>
      </w:r>
      <w:proofErr w:type="spellEnd"/>
      <w:r w:rsidRPr="003D38F1">
        <w:rPr>
          <w:sz w:val="22"/>
          <w:szCs w:val="22"/>
          <w:lang w:eastAsia="en-US"/>
        </w:rPr>
        <w:t xml:space="preserve"> </w:t>
      </w:r>
      <w:proofErr w:type="spellStart"/>
      <w:r w:rsidRPr="003D38F1">
        <w:rPr>
          <w:sz w:val="22"/>
          <w:szCs w:val="22"/>
          <w:lang w:eastAsia="en-US"/>
        </w:rPr>
        <w:t>bir</w:t>
      </w:r>
      <w:proofErr w:type="spellEnd"/>
      <w:r w:rsidRPr="003D38F1">
        <w:rPr>
          <w:sz w:val="22"/>
          <w:szCs w:val="22"/>
          <w:lang w:eastAsia="en-US"/>
        </w:rPr>
        <w:t xml:space="preserve"> </w:t>
      </w:r>
      <w:proofErr w:type="spellStart"/>
      <w:r w:rsidRPr="003D38F1">
        <w:rPr>
          <w:sz w:val="22"/>
          <w:szCs w:val="22"/>
          <w:lang w:eastAsia="en-US"/>
        </w:rPr>
        <w:t>abonelik</w:t>
      </w:r>
      <w:proofErr w:type="spellEnd"/>
      <w:r w:rsidRPr="003D38F1">
        <w:rPr>
          <w:sz w:val="22"/>
          <w:szCs w:val="22"/>
          <w:lang w:eastAsia="en-US"/>
        </w:rPr>
        <w:t xml:space="preserve"> </w:t>
      </w:r>
      <w:proofErr w:type="spellStart"/>
      <w:r w:rsidRPr="003D38F1">
        <w:rPr>
          <w:sz w:val="22"/>
          <w:szCs w:val="22"/>
          <w:lang w:eastAsia="en-US"/>
        </w:rPr>
        <w:t>iptali</w:t>
      </w:r>
      <w:proofErr w:type="spellEnd"/>
      <w:r w:rsidRPr="003D38F1">
        <w:rPr>
          <w:sz w:val="22"/>
          <w:szCs w:val="22"/>
          <w:lang w:eastAsia="en-US"/>
        </w:rPr>
        <w:t xml:space="preserve"> </w:t>
      </w:r>
      <w:proofErr w:type="spellStart"/>
      <w:r w:rsidRPr="003D38F1">
        <w:rPr>
          <w:sz w:val="22"/>
          <w:szCs w:val="22"/>
          <w:lang w:eastAsia="en-US"/>
        </w:rPr>
        <w:t>bağlantısı</w:t>
      </w:r>
      <w:proofErr w:type="spellEnd"/>
      <w:r w:rsidRPr="003D38F1">
        <w:rPr>
          <w:sz w:val="22"/>
          <w:szCs w:val="22"/>
          <w:lang w:eastAsia="en-US"/>
        </w:rPr>
        <w:t xml:space="preserve"> da </w:t>
      </w:r>
      <w:proofErr w:type="spellStart"/>
      <w:r w:rsidRPr="003D38F1">
        <w:rPr>
          <w:sz w:val="22"/>
          <w:szCs w:val="22"/>
          <w:lang w:eastAsia="en-US"/>
        </w:rPr>
        <w:t>olacaktır</w:t>
      </w:r>
      <w:proofErr w:type="spellEnd"/>
      <w:r w:rsidRPr="003D38F1">
        <w:rPr>
          <w:sz w:val="22"/>
          <w:szCs w:val="22"/>
          <w:lang w:eastAsia="en-US"/>
        </w:rPr>
        <w:t xml:space="preserve">. </w:t>
      </w:r>
    </w:p>
    <w:p w:rsidR="00D97857" w:rsidRPr="003D38F1" w:rsidRDefault="00D97857" w:rsidP="00D97857">
      <w:pPr>
        <w:pStyle w:val="NormalWeb"/>
        <w:shd w:val="clear" w:color="auto" w:fill="FFFFFF"/>
        <w:spacing w:before="0" w:beforeAutospacing="0" w:after="0" w:afterAutospacing="0" w:line="360" w:lineRule="auto"/>
        <w:jc w:val="both"/>
        <w:textAlignment w:val="baseline"/>
        <w:rPr>
          <w:sz w:val="22"/>
          <w:szCs w:val="22"/>
          <w:lang w:eastAsia="en-US"/>
        </w:rPr>
      </w:pPr>
    </w:p>
    <w:p w:rsidR="00D97857" w:rsidRPr="003D38F1" w:rsidRDefault="00D97857" w:rsidP="00D97857">
      <w:pPr>
        <w:pStyle w:val="NormalWeb"/>
        <w:numPr>
          <w:ilvl w:val="0"/>
          <w:numId w:val="12"/>
        </w:numPr>
        <w:shd w:val="clear" w:color="auto" w:fill="FFFFFF"/>
        <w:tabs>
          <w:tab w:val="left" w:pos="284"/>
        </w:tabs>
        <w:spacing w:before="0" w:beforeAutospacing="0" w:after="0" w:afterAutospacing="0" w:line="360" w:lineRule="auto"/>
        <w:ind w:hanging="502"/>
        <w:jc w:val="both"/>
        <w:textAlignment w:val="baseline"/>
        <w:rPr>
          <w:b/>
          <w:bCs/>
          <w:sz w:val="22"/>
          <w:szCs w:val="22"/>
          <w:lang w:eastAsia="en-US"/>
        </w:rPr>
      </w:pPr>
      <w:proofErr w:type="spellStart"/>
      <w:r w:rsidRPr="003D38F1">
        <w:rPr>
          <w:b/>
          <w:bCs/>
          <w:sz w:val="22"/>
          <w:szCs w:val="22"/>
          <w:lang w:eastAsia="en-US"/>
        </w:rPr>
        <w:t>İş</w:t>
      </w:r>
      <w:proofErr w:type="spellEnd"/>
      <w:r w:rsidRPr="003D38F1">
        <w:rPr>
          <w:b/>
          <w:bCs/>
          <w:sz w:val="22"/>
          <w:szCs w:val="22"/>
          <w:lang w:eastAsia="en-US"/>
        </w:rPr>
        <w:t xml:space="preserve"> </w:t>
      </w:r>
      <w:proofErr w:type="spellStart"/>
      <w:r w:rsidRPr="003D38F1">
        <w:rPr>
          <w:b/>
          <w:bCs/>
          <w:sz w:val="22"/>
          <w:szCs w:val="22"/>
          <w:lang w:eastAsia="en-US"/>
        </w:rPr>
        <w:t>ve</w:t>
      </w:r>
      <w:proofErr w:type="spellEnd"/>
      <w:r w:rsidRPr="003D38F1">
        <w:rPr>
          <w:b/>
          <w:bCs/>
          <w:sz w:val="22"/>
          <w:szCs w:val="22"/>
          <w:lang w:eastAsia="en-US"/>
        </w:rPr>
        <w:t xml:space="preserve"> </w:t>
      </w:r>
      <w:proofErr w:type="spellStart"/>
      <w:r w:rsidRPr="003D38F1">
        <w:rPr>
          <w:b/>
          <w:bCs/>
          <w:sz w:val="22"/>
          <w:szCs w:val="22"/>
          <w:lang w:eastAsia="en-US"/>
        </w:rPr>
        <w:t>Staj</w:t>
      </w:r>
      <w:proofErr w:type="spellEnd"/>
      <w:r w:rsidRPr="003D38F1">
        <w:rPr>
          <w:b/>
          <w:bCs/>
          <w:sz w:val="22"/>
          <w:szCs w:val="22"/>
          <w:lang w:eastAsia="en-US"/>
        </w:rPr>
        <w:t xml:space="preserve"> </w:t>
      </w:r>
      <w:proofErr w:type="spellStart"/>
      <w:r w:rsidRPr="003D38F1">
        <w:rPr>
          <w:b/>
          <w:bCs/>
          <w:sz w:val="22"/>
          <w:szCs w:val="22"/>
          <w:lang w:eastAsia="en-US"/>
        </w:rPr>
        <w:t>Başvuruları</w:t>
      </w:r>
      <w:proofErr w:type="spellEnd"/>
      <w:r w:rsidRPr="003D38F1">
        <w:rPr>
          <w:b/>
          <w:bCs/>
          <w:sz w:val="22"/>
          <w:szCs w:val="22"/>
          <w:lang w:eastAsia="en-US"/>
        </w:rPr>
        <w:t> </w:t>
      </w:r>
    </w:p>
    <w:p w:rsidR="00D97857" w:rsidRPr="003D38F1" w:rsidRDefault="00D97857" w:rsidP="00D97857">
      <w:pPr>
        <w:pStyle w:val="NormalWeb"/>
        <w:shd w:val="clear" w:color="auto" w:fill="FFFFFF"/>
        <w:spacing w:before="0" w:beforeAutospacing="0" w:after="0" w:afterAutospacing="0" w:line="360" w:lineRule="auto"/>
        <w:jc w:val="both"/>
        <w:textAlignment w:val="baseline"/>
        <w:rPr>
          <w:sz w:val="22"/>
          <w:szCs w:val="22"/>
          <w:lang w:eastAsia="en-US"/>
        </w:rPr>
      </w:pPr>
      <w:r w:rsidRPr="003D38F1">
        <w:rPr>
          <w:sz w:val="22"/>
          <w:szCs w:val="22"/>
          <w:lang w:eastAsia="en-US"/>
        </w:rPr>
        <w:t xml:space="preserve">Web </w:t>
      </w:r>
      <w:proofErr w:type="spellStart"/>
      <w:r w:rsidRPr="003D38F1">
        <w:rPr>
          <w:sz w:val="22"/>
          <w:szCs w:val="22"/>
          <w:lang w:eastAsia="en-US"/>
        </w:rPr>
        <w:t>sitemiz</w:t>
      </w:r>
      <w:proofErr w:type="spellEnd"/>
      <w:r w:rsidRPr="003D38F1">
        <w:rPr>
          <w:sz w:val="22"/>
          <w:szCs w:val="22"/>
          <w:lang w:eastAsia="en-US"/>
        </w:rPr>
        <w:t xml:space="preserve"> </w:t>
      </w:r>
      <w:proofErr w:type="spellStart"/>
      <w:r w:rsidRPr="003D38F1">
        <w:rPr>
          <w:sz w:val="22"/>
          <w:szCs w:val="22"/>
          <w:lang w:eastAsia="en-US"/>
        </w:rPr>
        <w:t>üzerinden</w:t>
      </w:r>
      <w:proofErr w:type="spellEnd"/>
      <w:r w:rsidRPr="003D38F1">
        <w:rPr>
          <w:sz w:val="22"/>
          <w:szCs w:val="22"/>
          <w:lang w:eastAsia="en-US"/>
        </w:rPr>
        <w:t xml:space="preserve"> </w:t>
      </w:r>
      <w:proofErr w:type="spellStart"/>
      <w:r w:rsidRPr="003D38F1">
        <w:rPr>
          <w:sz w:val="22"/>
          <w:szCs w:val="22"/>
          <w:lang w:eastAsia="en-US"/>
        </w:rPr>
        <w:t>yapılan</w:t>
      </w:r>
      <w:proofErr w:type="spellEnd"/>
      <w:r w:rsidRPr="003D38F1">
        <w:rPr>
          <w:sz w:val="22"/>
          <w:szCs w:val="22"/>
          <w:lang w:eastAsia="en-US"/>
        </w:rPr>
        <w:t xml:space="preserve"> </w:t>
      </w:r>
      <w:proofErr w:type="spellStart"/>
      <w:r w:rsidRPr="003D38F1">
        <w:rPr>
          <w:sz w:val="22"/>
          <w:szCs w:val="22"/>
          <w:lang w:eastAsia="en-US"/>
        </w:rPr>
        <w:t>iş</w:t>
      </w:r>
      <w:proofErr w:type="spellEnd"/>
      <w:r w:rsidRPr="003D38F1">
        <w:rPr>
          <w:sz w:val="22"/>
          <w:szCs w:val="22"/>
          <w:lang w:eastAsia="en-US"/>
        </w:rPr>
        <w:t xml:space="preserve"> </w:t>
      </w:r>
      <w:proofErr w:type="spellStart"/>
      <w:r w:rsidRPr="003D38F1">
        <w:rPr>
          <w:sz w:val="22"/>
          <w:szCs w:val="22"/>
          <w:lang w:eastAsia="en-US"/>
        </w:rPr>
        <w:t>başvuruları</w:t>
      </w:r>
      <w:proofErr w:type="spellEnd"/>
      <w:r w:rsidRPr="003D38F1">
        <w:rPr>
          <w:sz w:val="22"/>
          <w:szCs w:val="22"/>
          <w:lang w:eastAsia="en-US"/>
        </w:rPr>
        <w:t xml:space="preserve"> </w:t>
      </w:r>
      <w:proofErr w:type="spellStart"/>
      <w:r w:rsidRPr="003D38F1">
        <w:rPr>
          <w:sz w:val="22"/>
          <w:szCs w:val="22"/>
          <w:lang w:eastAsia="en-US"/>
        </w:rPr>
        <w:t>ve</w:t>
      </w:r>
      <w:proofErr w:type="spellEnd"/>
      <w:r w:rsidRPr="003D38F1">
        <w:rPr>
          <w:sz w:val="22"/>
          <w:szCs w:val="22"/>
          <w:lang w:eastAsia="en-US"/>
        </w:rPr>
        <w:t xml:space="preserve"> </w:t>
      </w:r>
      <w:proofErr w:type="spellStart"/>
      <w:r w:rsidRPr="003D38F1">
        <w:rPr>
          <w:sz w:val="22"/>
          <w:szCs w:val="22"/>
          <w:lang w:eastAsia="en-US"/>
        </w:rPr>
        <w:t>staj</w:t>
      </w:r>
      <w:proofErr w:type="spellEnd"/>
      <w:r w:rsidRPr="003D38F1">
        <w:rPr>
          <w:sz w:val="22"/>
          <w:szCs w:val="22"/>
          <w:lang w:eastAsia="en-US"/>
        </w:rPr>
        <w:t xml:space="preserve"> </w:t>
      </w:r>
      <w:proofErr w:type="spellStart"/>
      <w:r w:rsidRPr="003D38F1">
        <w:rPr>
          <w:sz w:val="22"/>
          <w:szCs w:val="22"/>
          <w:lang w:eastAsia="en-US"/>
        </w:rPr>
        <w:t>başvuruları</w:t>
      </w:r>
      <w:proofErr w:type="spellEnd"/>
      <w:r w:rsidRPr="003D38F1">
        <w:rPr>
          <w:sz w:val="22"/>
          <w:szCs w:val="22"/>
          <w:lang w:eastAsia="en-US"/>
        </w:rPr>
        <w:t xml:space="preserve"> ile </w:t>
      </w:r>
      <w:proofErr w:type="spellStart"/>
      <w:r w:rsidRPr="003D38F1">
        <w:rPr>
          <w:sz w:val="22"/>
          <w:szCs w:val="22"/>
          <w:lang w:eastAsia="en-US"/>
        </w:rPr>
        <w:t>ilgili</w:t>
      </w:r>
      <w:proofErr w:type="spellEnd"/>
      <w:r w:rsidRPr="003D38F1">
        <w:rPr>
          <w:sz w:val="22"/>
          <w:szCs w:val="22"/>
          <w:lang w:eastAsia="en-US"/>
        </w:rPr>
        <w:t xml:space="preserve"> </w:t>
      </w:r>
      <w:proofErr w:type="spellStart"/>
      <w:r w:rsidRPr="003D38F1">
        <w:rPr>
          <w:sz w:val="22"/>
          <w:szCs w:val="22"/>
          <w:lang w:eastAsia="en-US"/>
        </w:rPr>
        <w:t>olarak</w:t>
      </w:r>
      <w:proofErr w:type="spellEnd"/>
      <w:r w:rsidRPr="003D38F1">
        <w:rPr>
          <w:sz w:val="22"/>
          <w:szCs w:val="22"/>
          <w:lang w:eastAsia="en-US"/>
        </w:rPr>
        <w:t xml:space="preserve">, </w:t>
      </w:r>
      <w:proofErr w:type="spellStart"/>
      <w:r w:rsidRPr="003D38F1">
        <w:rPr>
          <w:sz w:val="22"/>
          <w:szCs w:val="22"/>
          <w:lang w:eastAsia="en-US"/>
        </w:rPr>
        <w:t>özgeçmişiniz</w:t>
      </w:r>
      <w:proofErr w:type="spellEnd"/>
      <w:r w:rsidRPr="003D38F1">
        <w:rPr>
          <w:sz w:val="22"/>
          <w:szCs w:val="22"/>
          <w:lang w:eastAsia="en-US"/>
        </w:rPr>
        <w:t xml:space="preserve"> </w:t>
      </w:r>
      <w:proofErr w:type="spellStart"/>
      <w:r w:rsidRPr="003D38F1">
        <w:rPr>
          <w:sz w:val="22"/>
          <w:szCs w:val="22"/>
          <w:lang w:eastAsia="en-US"/>
        </w:rPr>
        <w:t>gibi</w:t>
      </w:r>
      <w:proofErr w:type="spellEnd"/>
      <w:r w:rsidRPr="003D38F1">
        <w:rPr>
          <w:sz w:val="22"/>
          <w:szCs w:val="22"/>
          <w:lang w:eastAsia="en-US"/>
        </w:rPr>
        <w:t xml:space="preserve"> </w:t>
      </w:r>
      <w:proofErr w:type="spellStart"/>
      <w:r w:rsidRPr="003D38F1">
        <w:rPr>
          <w:sz w:val="22"/>
          <w:szCs w:val="22"/>
          <w:lang w:eastAsia="en-US"/>
        </w:rPr>
        <w:t>kendinizle</w:t>
      </w:r>
      <w:proofErr w:type="spellEnd"/>
      <w:r w:rsidRPr="003D38F1">
        <w:rPr>
          <w:sz w:val="22"/>
          <w:szCs w:val="22"/>
          <w:lang w:eastAsia="en-US"/>
        </w:rPr>
        <w:t xml:space="preserve"> </w:t>
      </w:r>
      <w:proofErr w:type="spellStart"/>
      <w:r w:rsidRPr="003D38F1">
        <w:rPr>
          <w:sz w:val="22"/>
          <w:szCs w:val="22"/>
          <w:lang w:eastAsia="en-US"/>
        </w:rPr>
        <w:t>ilgili</w:t>
      </w:r>
      <w:proofErr w:type="spellEnd"/>
      <w:r w:rsidRPr="003D38F1">
        <w:rPr>
          <w:sz w:val="22"/>
          <w:szCs w:val="22"/>
          <w:lang w:eastAsia="en-US"/>
        </w:rPr>
        <w:t xml:space="preserve"> </w:t>
      </w:r>
      <w:proofErr w:type="spellStart"/>
      <w:r w:rsidRPr="003D38F1">
        <w:rPr>
          <w:sz w:val="22"/>
          <w:szCs w:val="22"/>
          <w:lang w:eastAsia="en-US"/>
        </w:rPr>
        <w:t>bilgiler</w:t>
      </w:r>
      <w:proofErr w:type="spellEnd"/>
      <w:r w:rsidRPr="003D38F1">
        <w:rPr>
          <w:sz w:val="22"/>
          <w:szCs w:val="22"/>
          <w:lang w:eastAsia="en-US"/>
        </w:rPr>
        <w:t xml:space="preserve"> </w:t>
      </w:r>
      <w:proofErr w:type="spellStart"/>
      <w:r w:rsidRPr="003D38F1">
        <w:rPr>
          <w:sz w:val="22"/>
          <w:szCs w:val="22"/>
          <w:lang w:eastAsia="en-US"/>
        </w:rPr>
        <w:t>sağlamanız</w:t>
      </w:r>
      <w:proofErr w:type="spellEnd"/>
      <w:r w:rsidRPr="003D38F1">
        <w:rPr>
          <w:sz w:val="22"/>
          <w:szCs w:val="22"/>
          <w:lang w:eastAsia="en-US"/>
        </w:rPr>
        <w:t xml:space="preserve"> </w:t>
      </w:r>
      <w:proofErr w:type="spellStart"/>
      <w:r w:rsidRPr="003D38F1">
        <w:rPr>
          <w:sz w:val="22"/>
          <w:szCs w:val="22"/>
          <w:lang w:eastAsia="en-US"/>
        </w:rPr>
        <w:t>gerekebilir</w:t>
      </w:r>
      <w:proofErr w:type="spellEnd"/>
      <w:r w:rsidRPr="003D38F1">
        <w:rPr>
          <w:sz w:val="22"/>
          <w:szCs w:val="22"/>
          <w:lang w:eastAsia="en-US"/>
        </w:rPr>
        <w:t xml:space="preserve">. Bu </w:t>
      </w:r>
      <w:proofErr w:type="spellStart"/>
      <w:r w:rsidRPr="003D38F1">
        <w:rPr>
          <w:sz w:val="22"/>
          <w:szCs w:val="22"/>
          <w:lang w:eastAsia="en-US"/>
        </w:rPr>
        <w:t>konuda</w:t>
      </w:r>
      <w:proofErr w:type="spellEnd"/>
      <w:r w:rsidRPr="003D38F1">
        <w:rPr>
          <w:sz w:val="22"/>
          <w:szCs w:val="22"/>
          <w:lang w:eastAsia="en-US"/>
        </w:rPr>
        <w:t xml:space="preserve"> </w:t>
      </w:r>
      <w:proofErr w:type="spellStart"/>
      <w:r w:rsidRPr="003D38F1">
        <w:rPr>
          <w:sz w:val="22"/>
          <w:szCs w:val="22"/>
          <w:lang w:eastAsia="en-US"/>
        </w:rPr>
        <w:t>ilgili</w:t>
      </w:r>
      <w:proofErr w:type="spellEnd"/>
      <w:r w:rsidRPr="003D38F1">
        <w:rPr>
          <w:sz w:val="22"/>
          <w:szCs w:val="22"/>
          <w:lang w:eastAsia="en-US"/>
        </w:rPr>
        <w:t xml:space="preserve"> </w:t>
      </w:r>
      <w:proofErr w:type="spellStart"/>
      <w:r w:rsidRPr="003D38F1">
        <w:rPr>
          <w:sz w:val="22"/>
          <w:szCs w:val="22"/>
          <w:lang w:eastAsia="en-US"/>
        </w:rPr>
        <w:t>yerde</w:t>
      </w:r>
      <w:proofErr w:type="spellEnd"/>
      <w:r w:rsidRPr="003D38F1">
        <w:rPr>
          <w:sz w:val="22"/>
          <w:szCs w:val="22"/>
          <w:lang w:eastAsia="en-US"/>
        </w:rPr>
        <w:t xml:space="preserve"> </w:t>
      </w:r>
      <w:proofErr w:type="spellStart"/>
      <w:r w:rsidRPr="003D38F1">
        <w:rPr>
          <w:sz w:val="22"/>
          <w:szCs w:val="22"/>
          <w:lang w:eastAsia="en-US"/>
        </w:rPr>
        <w:t>yayınlanan</w:t>
      </w:r>
      <w:proofErr w:type="spellEnd"/>
      <w:r w:rsidRPr="003D38F1">
        <w:rPr>
          <w:sz w:val="22"/>
          <w:szCs w:val="22"/>
          <w:lang w:eastAsia="en-US"/>
        </w:rPr>
        <w:t xml:space="preserve"> </w:t>
      </w:r>
      <w:proofErr w:type="spellStart"/>
      <w:r w:rsidRPr="003D38F1">
        <w:rPr>
          <w:sz w:val="22"/>
          <w:szCs w:val="22"/>
          <w:lang w:eastAsia="en-US"/>
        </w:rPr>
        <w:t>Aydınlatma</w:t>
      </w:r>
      <w:proofErr w:type="spellEnd"/>
      <w:r w:rsidRPr="003D38F1">
        <w:rPr>
          <w:sz w:val="22"/>
          <w:szCs w:val="22"/>
          <w:lang w:eastAsia="en-US"/>
        </w:rPr>
        <w:t xml:space="preserve"> </w:t>
      </w:r>
      <w:proofErr w:type="spellStart"/>
      <w:r w:rsidRPr="003D38F1">
        <w:rPr>
          <w:sz w:val="22"/>
          <w:szCs w:val="22"/>
          <w:lang w:eastAsia="en-US"/>
        </w:rPr>
        <w:t>Bildirimi’ni</w:t>
      </w:r>
      <w:proofErr w:type="spellEnd"/>
      <w:r w:rsidRPr="003D38F1">
        <w:rPr>
          <w:sz w:val="22"/>
          <w:szCs w:val="22"/>
          <w:lang w:eastAsia="en-US"/>
        </w:rPr>
        <w:t xml:space="preserve"> </w:t>
      </w:r>
      <w:proofErr w:type="spellStart"/>
      <w:r w:rsidRPr="003D38F1">
        <w:rPr>
          <w:sz w:val="22"/>
          <w:szCs w:val="22"/>
          <w:lang w:eastAsia="en-US"/>
        </w:rPr>
        <w:t>incelemenizi</w:t>
      </w:r>
      <w:proofErr w:type="spellEnd"/>
      <w:r w:rsidRPr="003D38F1">
        <w:rPr>
          <w:sz w:val="22"/>
          <w:szCs w:val="22"/>
          <w:lang w:eastAsia="en-US"/>
        </w:rPr>
        <w:t xml:space="preserve"> </w:t>
      </w:r>
      <w:proofErr w:type="spellStart"/>
      <w:r w:rsidRPr="003D38F1">
        <w:rPr>
          <w:sz w:val="22"/>
          <w:szCs w:val="22"/>
          <w:lang w:eastAsia="en-US"/>
        </w:rPr>
        <w:t>tavsiye</w:t>
      </w:r>
      <w:proofErr w:type="spellEnd"/>
      <w:r w:rsidRPr="003D38F1">
        <w:rPr>
          <w:sz w:val="22"/>
          <w:szCs w:val="22"/>
          <w:lang w:eastAsia="en-US"/>
        </w:rPr>
        <w:t xml:space="preserve"> </w:t>
      </w:r>
      <w:proofErr w:type="spellStart"/>
      <w:r w:rsidRPr="003D38F1">
        <w:rPr>
          <w:sz w:val="22"/>
          <w:szCs w:val="22"/>
          <w:lang w:eastAsia="en-US"/>
        </w:rPr>
        <w:t>ediyoruz</w:t>
      </w:r>
      <w:proofErr w:type="spellEnd"/>
      <w:r w:rsidRPr="003D38F1">
        <w:rPr>
          <w:sz w:val="22"/>
          <w:szCs w:val="22"/>
          <w:lang w:eastAsia="en-US"/>
        </w:rPr>
        <w:t xml:space="preserve">. </w:t>
      </w:r>
      <w:proofErr w:type="spellStart"/>
      <w:r w:rsidRPr="003D38F1">
        <w:rPr>
          <w:sz w:val="22"/>
          <w:szCs w:val="22"/>
          <w:lang w:eastAsia="en-US"/>
        </w:rPr>
        <w:t>Kişisel</w:t>
      </w:r>
      <w:proofErr w:type="spellEnd"/>
      <w:r w:rsidRPr="003D38F1">
        <w:rPr>
          <w:sz w:val="22"/>
          <w:szCs w:val="22"/>
          <w:lang w:eastAsia="en-US"/>
        </w:rPr>
        <w:t xml:space="preserve"> </w:t>
      </w:r>
      <w:proofErr w:type="spellStart"/>
      <w:r w:rsidRPr="003D38F1">
        <w:rPr>
          <w:sz w:val="22"/>
          <w:szCs w:val="22"/>
          <w:lang w:eastAsia="en-US"/>
        </w:rPr>
        <w:t>verilerin</w:t>
      </w:r>
      <w:proofErr w:type="spellEnd"/>
      <w:r w:rsidRPr="003D38F1">
        <w:rPr>
          <w:sz w:val="22"/>
          <w:szCs w:val="22"/>
          <w:lang w:eastAsia="en-US"/>
        </w:rPr>
        <w:t xml:space="preserve"> </w:t>
      </w:r>
      <w:proofErr w:type="spellStart"/>
      <w:r w:rsidRPr="003D38F1">
        <w:rPr>
          <w:sz w:val="22"/>
          <w:szCs w:val="22"/>
          <w:lang w:eastAsia="en-US"/>
        </w:rPr>
        <w:t>korunması</w:t>
      </w:r>
      <w:proofErr w:type="spellEnd"/>
      <w:r w:rsidRPr="003D38F1">
        <w:rPr>
          <w:sz w:val="22"/>
          <w:szCs w:val="22"/>
          <w:lang w:eastAsia="en-US"/>
        </w:rPr>
        <w:t xml:space="preserve"> </w:t>
      </w:r>
      <w:proofErr w:type="spellStart"/>
      <w:r w:rsidRPr="003D38F1">
        <w:rPr>
          <w:sz w:val="22"/>
          <w:szCs w:val="22"/>
          <w:lang w:eastAsia="en-US"/>
        </w:rPr>
        <w:t>hakkında</w:t>
      </w:r>
      <w:proofErr w:type="spellEnd"/>
      <w:r w:rsidRPr="003D38F1">
        <w:rPr>
          <w:sz w:val="22"/>
          <w:szCs w:val="22"/>
          <w:lang w:eastAsia="en-US"/>
        </w:rPr>
        <w:t xml:space="preserve"> </w:t>
      </w:r>
      <w:proofErr w:type="spellStart"/>
      <w:r w:rsidRPr="003D38F1">
        <w:rPr>
          <w:sz w:val="22"/>
          <w:szCs w:val="22"/>
          <w:lang w:eastAsia="en-US"/>
        </w:rPr>
        <w:t>ayrıntılı</w:t>
      </w:r>
      <w:proofErr w:type="spellEnd"/>
      <w:r w:rsidRPr="003D38F1">
        <w:rPr>
          <w:sz w:val="22"/>
          <w:szCs w:val="22"/>
          <w:lang w:eastAsia="en-US"/>
        </w:rPr>
        <w:t xml:space="preserve"> </w:t>
      </w:r>
      <w:proofErr w:type="spellStart"/>
      <w:r w:rsidRPr="003D38F1">
        <w:rPr>
          <w:sz w:val="22"/>
          <w:szCs w:val="22"/>
          <w:lang w:eastAsia="en-US"/>
        </w:rPr>
        <w:t>bilgiye</w:t>
      </w:r>
      <w:proofErr w:type="spellEnd"/>
      <w:r w:rsidRPr="003D38F1">
        <w:rPr>
          <w:sz w:val="22"/>
          <w:szCs w:val="22"/>
          <w:lang w:eastAsia="en-US"/>
        </w:rPr>
        <w:t xml:space="preserve"> web </w:t>
      </w:r>
      <w:proofErr w:type="spellStart"/>
      <w:r w:rsidRPr="003D38F1">
        <w:rPr>
          <w:sz w:val="22"/>
          <w:szCs w:val="22"/>
          <w:lang w:eastAsia="en-US"/>
        </w:rPr>
        <w:t>sitemizde</w:t>
      </w:r>
      <w:proofErr w:type="spellEnd"/>
      <w:r w:rsidRPr="003D38F1">
        <w:rPr>
          <w:sz w:val="22"/>
          <w:szCs w:val="22"/>
          <w:lang w:eastAsia="en-US"/>
        </w:rPr>
        <w:t xml:space="preserve"> </w:t>
      </w:r>
      <w:proofErr w:type="spellStart"/>
      <w:r w:rsidRPr="003D38F1">
        <w:rPr>
          <w:sz w:val="22"/>
          <w:szCs w:val="22"/>
          <w:lang w:eastAsia="en-US"/>
        </w:rPr>
        <w:t>yer</w:t>
      </w:r>
      <w:proofErr w:type="spellEnd"/>
      <w:r w:rsidRPr="003D38F1">
        <w:rPr>
          <w:sz w:val="22"/>
          <w:szCs w:val="22"/>
          <w:lang w:eastAsia="en-US"/>
        </w:rPr>
        <w:t xml:space="preserve"> </w:t>
      </w:r>
      <w:proofErr w:type="spellStart"/>
      <w:r w:rsidRPr="003D38F1">
        <w:rPr>
          <w:sz w:val="22"/>
          <w:szCs w:val="22"/>
          <w:lang w:eastAsia="en-US"/>
        </w:rPr>
        <w:t>alan</w:t>
      </w:r>
      <w:proofErr w:type="spellEnd"/>
      <w:r w:rsidRPr="003D38F1">
        <w:rPr>
          <w:sz w:val="22"/>
          <w:szCs w:val="22"/>
          <w:lang w:eastAsia="en-US"/>
        </w:rPr>
        <w:t xml:space="preserve"> “</w:t>
      </w:r>
      <w:proofErr w:type="spellStart"/>
      <w:r w:rsidRPr="003D38F1">
        <w:rPr>
          <w:sz w:val="22"/>
          <w:szCs w:val="22"/>
          <w:lang w:eastAsia="en-US"/>
        </w:rPr>
        <w:t>Kişisel</w:t>
      </w:r>
      <w:proofErr w:type="spellEnd"/>
      <w:r w:rsidRPr="003D38F1">
        <w:rPr>
          <w:sz w:val="22"/>
          <w:szCs w:val="22"/>
          <w:lang w:eastAsia="en-US"/>
        </w:rPr>
        <w:t xml:space="preserve"> </w:t>
      </w:r>
      <w:proofErr w:type="spellStart"/>
      <w:r w:rsidRPr="003D38F1">
        <w:rPr>
          <w:sz w:val="22"/>
          <w:szCs w:val="22"/>
          <w:lang w:eastAsia="en-US"/>
        </w:rPr>
        <w:t>verilerin</w:t>
      </w:r>
      <w:proofErr w:type="spellEnd"/>
      <w:r w:rsidRPr="003D38F1">
        <w:rPr>
          <w:sz w:val="22"/>
          <w:szCs w:val="22"/>
          <w:lang w:eastAsia="en-US"/>
        </w:rPr>
        <w:t xml:space="preserve"> </w:t>
      </w:r>
      <w:proofErr w:type="spellStart"/>
      <w:r w:rsidRPr="003D38F1">
        <w:rPr>
          <w:sz w:val="22"/>
          <w:szCs w:val="22"/>
          <w:lang w:eastAsia="en-US"/>
        </w:rPr>
        <w:t>korunması</w:t>
      </w:r>
      <w:proofErr w:type="spellEnd"/>
      <w:r w:rsidRPr="003D38F1">
        <w:rPr>
          <w:sz w:val="22"/>
          <w:szCs w:val="22"/>
          <w:lang w:eastAsia="en-US"/>
        </w:rPr>
        <w:t xml:space="preserve"> </w:t>
      </w:r>
      <w:proofErr w:type="spellStart"/>
      <w:r w:rsidRPr="003D38F1">
        <w:rPr>
          <w:sz w:val="22"/>
          <w:szCs w:val="22"/>
          <w:lang w:eastAsia="en-US"/>
        </w:rPr>
        <w:t>ve</w:t>
      </w:r>
      <w:proofErr w:type="spellEnd"/>
      <w:r w:rsidRPr="003D38F1">
        <w:rPr>
          <w:sz w:val="22"/>
          <w:szCs w:val="22"/>
          <w:lang w:eastAsia="en-US"/>
        </w:rPr>
        <w:t xml:space="preserve"> </w:t>
      </w:r>
      <w:proofErr w:type="spellStart"/>
      <w:r w:rsidRPr="003D38F1">
        <w:rPr>
          <w:sz w:val="22"/>
          <w:szCs w:val="22"/>
          <w:lang w:eastAsia="en-US"/>
        </w:rPr>
        <w:t>işlenmesi</w:t>
      </w:r>
      <w:proofErr w:type="spellEnd"/>
      <w:r w:rsidRPr="003D38F1">
        <w:rPr>
          <w:sz w:val="22"/>
          <w:szCs w:val="22"/>
          <w:lang w:eastAsia="en-US"/>
        </w:rPr>
        <w:t xml:space="preserve"> </w:t>
      </w:r>
      <w:proofErr w:type="spellStart"/>
      <w:r w:rsidRPr="003D38F1">
        <w:rPr>
          <w:sz w:val="22"/>
          <w:szCs w:val="22"/>
          <w:lang w:eastAsia="en-US"/>
        </w:rPr>
        <w:t>politikasından</w:t>
      </w:r>
      <w:proofErr w:type="spellEnd"/>
      <w:r w:rsidRPr="003D38F1">
        <w:rPr>
          <w:sz w:val="22"/>
          <w:szCs w:val="22"/>
          <w:lang w:eastAsia="en-US"/>
        </w:rPr>
        <w:t xml:space="preserve">” </w:t>
      </w:r>
      <w:proofErr w:type="spellStart"/>
      <w:r w:rsidRPr="003D38F1">
        <w:rPr>
          <w:sz w:val="22"/>
          <w:szCs w:val="22"/>
          <w:lang w:eastAsia="en-US"/>
        </w:rPr>
        <w:t>ulaşabilirsiniz</w:t>
      </w:r>
      <w:proofErr w:type="spellEnd"/>
      <w:r w:rsidRPr="003D38F1">
        <w:rPr>
          <w:sz w:val="22"/>
          <w:szCs w:val="22"/>
          <w:lang w:eastAsia="en-US"/>
        </w:rPr>
        <w:t xml:space="preserve">. </w:t>
      </w:r>
    </w:p>
    <w:p w:rsidR="00D97857" w:rsidRPr="003D38F1" w:rsidRDefault="00D97857" w:rsidP="00D97857">
      <w:pPr>
        <w:pStyle w:val="ListeParagraf"/>
        <w:shd w:val="clear" w:color="auto" w:fill="FFFFFF"/>
        <w:spacing w:after="240" w:line="360" w:lineRule="auto"/>
        <w:jc w:val="both"/>
        <w:textAlignment w:val="baseline"/>
        <w:rPr>
          <w:rFonts w:ascii="Times New Roman" w:eastAsia="Times New Roman" w:hAnsi="Times New Roman" w:cs="Times New Roman"/>
        </w:rPr>
      </w:pPr>
    </w:p>
    <w:p w:rsidR="00D97857" w:rsidRPr="003D38F1" w:rsidRDefault="00D97857" w:rsidP="00D97857">
      <w:pPr>
        <w:pStyle w:val="ListeParagraf"/>
        <w:numPr>
          <w:ilvl w:val="0"/>
          <w:numId w:val="12"/>
        </w:numPr>
        <w:shd w:val="clear" w:color="auto" w:fill="FFFFFF"/>
        <w:tabs>
          <w:tab w:val="left" w:pos="284"/>
        </w:tabs>
        <w:spacing w:after="240" w:line="360" w:lineRule="auto"/>
        <w:ind w:hanging="502"/>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 </w:t>
      </w:r>
      <w:r w:rsidRPr="003D38F1">
        <w:rPr>
          <w:rFonts w:ascii="Times New Roman" w:eastAsia="Times New Roman" w:hAnsi="Times New Roman" w:cs="Times New Roman"/>
          <w:b/>
          <w:bCs/>
        </w:rPr>
        <w:t>Güvenlik</w:t>
      </w:r>
    </w:p>
    <w:p w:rsidR="00D97857" w:rsidRPr="003D38F1" w:rsidRDefault="00D97857" w:rsidP="00D97857">
      <w:pPr>
        <w:shd w:val="clear" w:color="auto" w:fill="FFFFFF"/>
        <w:spacing w:after="240" w:line="360" w:lineRule="auto"/>
        <w:jc w:val="both"/>
        <w:textAlignment w:val="baseline"/>
        <w:rPr>
          <w:rFonts w:ascii="Times New Roman" w:eastAsia="Times New Roman" w:hAnsi="Times New Roman"/>
        </w:rPr>
      </w:pPr>
      <w:r w:rsidRPr="003D38F1">
        <w:rPr>
          <w:rFonts w:ascii="Times New Roman" w:eastAsia="Times New Roman" w:hAnsi="Times New Roman"/>
        </w:rPr>
        <w:t xml:space="preserve">Şirketimiz kişisel bilgilerinizin korunması ilkesine bağlıdır. Kişisel bilgilerinizi izinsiz erişime, kullanmaya ya da açıklamaya karşı korumak üzere çeşitli güvenlik teknolojileri ve yöntemleri kullanmaktayız. Örneğin, sağladığınız kişisel bilgiler, erişimin sınırlandırıldığı </w:t>
      </w:r>
      <w:proofErr w:type="gramStart"/>
      <w:r w:rsidRPr="003D38F1">
        <w:rPr>
          <w:rFonts w:ascii="Times New Roman" w:eastAsia="Times New Roman" w:hAnsi="Times New Roman"/>
        </w:rPr>
        <w:t>mekanlarda</w:t>
      </w:r>
      <w:proofErr w:type="gramEnd"/>
      <w:r w:rsidRPr="003D38F1">
        <w:rPr>
          <w:rFonts w:ascii="Times New Roman" w:eastAsia="Times New Roman" w:hAnsi="Times New Roman"/>
        </w:rPr>
        <w:t xml:space="preserve"> ve bilgisayar sistemlerinde depolanır. Sitelerimizden birinde oturum açtığınızda veya ticari bir işlem yaptığınızda, size veya şirketinize özgü erişim bilgilerinin Internet üzerinden iletimi amacıyla bilgilerin şifrelenmesi için ileri güvenlik teknolojileri kullanılır. Oturum açtığınız sitelerde parolanızın güvenliğinin sağlanması ve bu bilginin diğer kişilere açıklanmaması sizin sorumluluğunuzdadır. Oturum açtığınız sitede gezinirken veya aynı oturum açma mekanizmasını kullanan bir siteden diğerine giderken, makinenize yerleştirilen şifreli tanıtım bilgileriyle kimliğiniz doğrulanır. </w:t>
      </w:r>
    </w:p>
    <w:p w:rsidR="00D97857" w:rsidRPr="003D38F1" w:rsidRDefault="00D97857" w:rsidP="00D97857">
      <w:pPr>
        <w:pStyle w:val="ListeParagraf"/>
        <w:numPr>
          <w:ilvl w:val="0"/>
          <w:numId w:val="12"/>
        </w:numPr>
        <w:shd w:val="clear" w:color="auto" w:fill="FFFFFF"/>
        <w:tabs>
          <w:tab w:val="left" w:pos="284"/>
        </w:tabs>
        <w:spacing w:after="240" w:line="360" w:lineRule="auto"/>
        <w:ind w:hanging="502"/>
        <w:jc w:val="both"/>
        <w:textAlignment w:val="baseline"/>
        <w:rPr>
          <w:rFonts w:ascii="Times New Roman" w:eastAsia="Times New Roman" w:hAnsi="Times New Roman" w:cs="Times New Roman"/>
          <w:b/>
          <w:bCs/>
        </w:rPr>
      </w:pPr>
      <w:r>
        <w:rPr>
          <w:rFonts w:ascii="Times New Roman" w:eastAsia="Times New Roman" w:hAnsi="Times New Roman" w:cs="Times New Roman"/>
          <w:b/>
          <w:bCs/>
        </w:rPr>
        <w:t xml:space="preserve"> </w:t>
      </w:r>
      <w:r w:rsidRPr="003D38F1">
        <w:rPr>
          <w:rFonts w:ascii="Times New Roman" w:eastAsia="Times New Roman" w:hAnsi="Times New Roman" w:cs="Times New Roman"/>
          <w:b/>
          <w:bCs/>
        </w:rPr>
        <w:t>Diğer sitelere olan bağlantılar</w:t>
      </w:r>
    </w:p>
    <w:p w:rsidR="00D97857" w:rsidRPr="008C0486" w:rsidRDefault="00D97857" w:rsidP="00D97857">
      <w:pPr>
        <w:shd w:val="clear" w:color="auto" w:fill="FFFFFF"/>
        <w:spacing w:after="240" w:line="360" w:lineRule="auto"/>
        <w:jc w:val="both"/>
        <w:textAlignment w:val="baseline"/>
        <w:rPr>
          <w:rFonts w:ascii="Times New Roman" w:eastAsia="Times New Roman" w:hAnsi="Times New Roman"/>
        </w:rPr>
      </w:pPr>
      <w:r w:rsidRPr="003D38F1">
        <w:rPr>
          <w:rFonts w:ascii="Times New Roman" w:eastAsia="Times New Roman" w:hAnsi="Times New Roman"/>
        </w:rPr>
        <w:t>Web sitelerimiz, Şirketimiz dağıtımcılarına, alt ve yan kuruluşlarına, satış ortaklarına, profesyonel ve kamu kuruluşlarına ve yayımlarına ait diğer sitelere bağlantılar içerebilir. Çevrimiçi eğitim programları barındıran, bakımlarını yapan ve çalıştıran üçüncü taraf tedarikçilere de bağlantımız vardır. Yalnızca uyguladığımız yüksek standartları paylaşan ve gizlilik ilkelerine saygı gösteren sitelere bağlantı oluşturmaya gayret ediyor olmamıza karşın söz konusu diğer sitelerin içeriği, güvenliği veya gerçekleştirdikleri gizlilik uygulamalarından so</w:t>
      </w:r>
      <w:r>
        <w:rPr>
          <w:rFonts w:ascii="Times New Roman" w:eastAsia="Times New Roman" w:hAnsi="Times New Roman"/>
        </w:rPr>
        <w:t>rumlu olmadığımızı beyan ederiz</w:t>
      </w:r>
    </w:p>
    <w:p w:rsidR="00D97857" w:rsidRPr="003D38F1" w:rsidRDefault="00D97857" w:rsidP="00D97857">
      <w:pPr>
        <w:pStyle w:val="ListeParagraf"/>
        <w:numPr>
          <w:ilvl w:val="0"/>
          <w:numId w:val="12"/>
        </w:numPr>
        <w:shd w:val="clear" w:color="auto" w:fill="FFFFFF"/>
        <w:tabs>
          <w:tab w:val="left" w:pos="284"/>
        </w:tabs>
        <w:spacing w:after="150" w:line="360" w:lineRule="auto"/>
        <w:ind w:hanging="502"/>
        <w:jc w:val="both"/>
        <w:textAlignment w:val="baseline"/>
        <w:outlineLvl w:val="2"/>
        <w:rPr>
          <w:rFonts w:ascii="Times New Roman" w:eastAsia="Times New Roman" w:hAnsi="Times New Roman" w:cs="Times New Roman"/>
          <w:b/>
          <w:bCs/>
          <w:spacing w:val="15"/>
        </w:rPr>
      </w:pPr>
      <w:r w:rsidRPr="003D38F1">
        <w:rPr>
          <w:rFonts w:ascii="Times New Roman" w:eastAsia="Times New Roman" w:hAnsi="Times New Roman" w:cs="Times New Roman"/>
          <w:b/>
          <w:bCs/>
          <w:spacing w:val="15"/>
        </w:rPr>
        <w:t>Kişisel Verilerinizi Ne Kadar Süreyle Saklarız?</w:t>
      </w:r>
    </w:p>
    <w:p w:rsidR="00D97857" w:rsidRPr="003D38F1" w:rsidRDefault="00D97857" w:rsidP="00D97857">
      <w:pPr>
        <w:shd w:val="clear" w:color="auto" w:fill="FFFFFF"/>
        <w:spacing w:after="240" w:line="360" w:lineRule="auto"/>
        <w:jc w:val="both"/>
        <w:textAlignment w:val="baseline"/>
        <w:rPr>
          <w:rFonts w:ascii="Times New Roman" w:eastAsia="Times New Roman" w:hAnsi="Times New Roman"/>
        </w:rPr>
      </w:pPr>
      <w:r w:rsidRPr="003D38F1">
        <w:rPr>
          <w:rFonts w:ascii="Times New Roman" w:eastAsia="Times New Roman" w:hAnsi="Times New Roman"/>
        </w:rPr>
        <w:lastRenderedPageBreak/>
        <w:t>Kişisel Verilerinizi ticari amaçlarla Şirketimize gerektiği sürece, özel olarak da hukuki bir uyuşmazlık durumunda Şirketimizi korumak için saklayabiliriz. Bu sürenin sonunda, Kişisel Verileriniz silinecek, bazı durumlarda da anonim hale getirilecektir. Bunun ardından onayınızı geri alırsanız ve Kişisel Verilerinizi işlemek için başka bir kanuni dayanağımız yoksa Kişisel Verilerinizi sileriz.</w:t>
      </w:r>
    </w:p>
    <w:p w:rsidR="00D97857" w:rsidRPr="003D38F1" w:rsidRDefault="00D97857" w:rsidP="00D97857">
      <w:pPr>
        <w:pStyle w:val="ListeParagraf"/>
        <w:numPr>
          <w:ilvl w:val="0"/>
          <w:numId w:val="12"/>
        </w:numPr>
        <w:shd w:val="clear" w:color="auto" w:fill="FFFFFF"/>
        <w:tabs>
          <w:tab w:val="left" w:pos="284"/>
        </w:tabs>
        <w:spacing w:after="150" w:line="360" w:lineRule="auto"/>
        <w:ind w:left="426" w:hanging="426"/>
        <w:jc w:val="both"/>
        <w:textAlignment w:val="baseline"/>
        <w:outlineLvl w:val="2"/>
        <w:rPr>
          <w:rFonts w:ascii="Times New Roman" w:eastAsia="Times New Roman" w:hAnsi="Times New Roman" w:cs="Times New Roman"/>
          <w:b/>
          <w:bCs/>
          <w:spacing w:val="15"/>
        </w:rPr>
      </w:pPr>
      <w:r w:rsidRPr="003D38F1">
        <w:rPr>
          <w:rFonts w:ascii="Times New Roman" w:eastAsia="Times New Roman" w:hAnsi="Times New Roman" w:cs="Times New Roman"/>
          <w:b/>
          <w:bCs/>
          <w:spacing w:val="15"/>
        </w:rPr>
        <w:t>Çocukların Gizliliği</w:t>
      </w:r>
    </w:p>
    <w:p w:rsidR="00D97857" w:rsidRPr="003D38F1" w:rsidRDefault="00D97857" w:rsidP="00D97857">
      <w:pPr>
        <w:shd w:val="clear" w:color="auto" w:fill="FFFFFF"/>
        <w:spacing w:after="240" w:line="360" w:lineRule="auto"/>
        <w:jc w:val="both"/>
        <w:textAlignment w:val="baseline"/>
        <w:rPr>
          <w:rFonts w:ascii="Times New Roman" w:eastAsia="Times New Roman" w:hAnsi="Times New Roman"/>
        </w:rPr>
      </w:pPr>
      <w:r w:rsidRPr="003D38F1">
        <w:rPr>
          <w:rFonts w:ascii="Times New Roman" w:eastAsia="Times New Roman" w:hAnsi="Times New Roman"/>
        </w:rPr>
        <w:t xml:space="preserve">Web sitemiz 13 yaşın altındaki çocuklara yönelik değildir. İlgili mevzuat kapsamında izin verilen haricinde, web sitemizi bilinçli şekilde 13 yaşın veya geçerli yerel </w:t>
      </w:r>
      <w:proofErr w:type="spellStart"/>
      <w:r w:rsidRPr="003D38F1">
        <w:rPr>
          <w:rFonts w:ascii="Times New Roman" w:eastAsia="Times New Roman" w:hAnsi="Times New Roman"/>
        </w:rPr>
        <w:t>mevzuatsal</w:t>
      </w:r>
      <w:proofErr w:type="spellEnd"/>
      <w:r w:rsidRPr="003D38F1">
        <w:rPr>
          <w:rFonts w:ascii="Times New Roman" w:eastAsia="Times New Roman" w:hAnsi="Times New Roman"/>
        </w:rPr>
        <w:t xml:space="preserve"> gereklilikler kapsamında ilgili minimum yaşın altındaki çocuklardan Kişisel Veri toplamak veya bu çocuklara pazarlama yapmak amacıyla kullanmayız.</w:t>
      </w:r>
    </w:p>
    <w:p w:rsidR="00D97857" w:rsidRPr="003D38F1" w:rsidRDefault="00D97857" w:rsidP="00D97857">
      <w:pPr>
        <w:pStyle w:val="ListeParagraf"/>
        <w:numPr>
          <w:ilvl w:val="0"/>
          <w:numId w:val="12"/>
        </w:numPr>
        <w:spacing w:line="360" w:lineRule="auto"/>
        <w:ind w:hanging="502"/>
        <w:jc w:val="both"/>
        <w:rPr>
          <w:rFonts w:ascii="Times New Roman" w:hAnsi="Times New Roman" w:cs="Times New Roman"/>
          <w:b/>
          <w:bCs/>
        </w:rPr>
      </w:pPr>
      <w:r w:rsidRPr="003D38F1">
        <w:rPr>
          <w:rFonts w:ascii="Times New Roman" w:hAnsi="Times New Roman" w:cs="Times New Roman"/>
          <w:b/>
          <w:bCs/>
        </w:rPr>
        <w:t>İlgili Kişi Olarak Haklarınız Nelerdir?</w:t>
      </w:r>
    </w:p>
    <w:p w:rsidR="00D97857" w:rsidRPr="003D38F1" w:rsidRDefault="00D97857" w:rsidP="00D97857">
      <w:pPr>
        <w:spacing w:line="360" w:lineRule="auto"/>
        <w:jc w:val="both"/>
        <w:rPr>
          <w:rFonts w:ascii="Times New Roman" w:hAnsi="Times New Roman"/>
        </w:rPr>
      </w:pPr>
      <w:proofErr w:type="gramStart"/>
      <w:r w:rsidRPr="003D38F1">
        <w:rPr>
          <w:rFonts w:ascii="Times New Roman" w:hAnsi="Times New Roman"/>
        </w:rPr>
        <w:t>KVK Kanunu’nun 11. maddesi uyarınca verisi işlenen ilgili kişiler; Kişisel veri işlenip işlenmediğini öğrenme,  Kişisel verileri işlenmişse buna ilişkin bilgi talep etme,  Kişisel verilerin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isteme ve bu kapsamda yapılan işlemin kişisel verilerin aktarıldığı üçüncü kişilere bildirilmesini isteme, 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işlenen verilerin münhasıran otomatik sistemler vasıtasıyla analiz edilmesi suretiyle kişinin kendisi aleyhine bir sonucun ortaya çıkmasına itiraz etme, kişisel verilerin kanuna aykırı olarak işlenmesi sebebiyle zarara uğraması hâlinde zararın giderilmesini talep etme haklarına sahiptir.</w:t>
      </w:r>
      <w:proofErr w:type="gramEnd"/>
    </w:p>
    <w:p w:rsidR="00D97857" w:rsidRPr="003D38F1" w:rsidRDefault="00D97857" w:rsidP="00D97857">
      <w:pPr>
        <w:spacing w:line="360" w:lineRule="auto"/>
        <w:jc w:val="both"/>
        <w:rPr>
          <w:rFonts w:ascii="Times New Roman" w:hAnsi="Times New Roman"/>
        </w:rPr>
      </w:pPr>
      <w:r w:rsidRPr="003D38F1">
        <w:rPr>
          <w:rFonts w:ascii="Times New Roman" w:hAnsi="Times New Roman"/>
        </w:rPr>
        <w:t xml:space="preserve">Söz konusu haklarınıza ilişkin taleplerinizi, web sitemizde adresinde yer alan İlgili Kişi (Veri Sahibi) Başvuru </w:t>
      </w:r>
      <w:proofErr w:type="spellStart"/>
      <w:r w:rsidRPr="003D38F1">
        <w:rPr>
          <w:rFonts w:ascii="Times New Roman" w:hAnsi="Times New Roman"/>
        </w:rPr>
        <w:t>Formu’nu</w:t>
      </w:r>
      <w:proofErr w:type="spellEnd"/>
      <w:r w:rsidRPr="003D38F1">
        <w:rPr>
          <w:rFonts w:ascii="Times New Roman" w:hAnsi="Times New Roman"/>
        </w:rPr>
        <w:t xml:space="preserve"> doldurarak Şirketimize iletebilirsiniz.</w:t>
      </w:r>
    </w:p>
    <w:p w:rsidR="00725682" w:rsidRDefault="00725682" w:rsidP="00725682">
      <w:pPr>
        <w:jc w:val="center"/>
        <w:rPr>
          <w:rFonts w:ascii="Times New Roman" w:hAnsi="Times New Roman"/>
          <w:b/>
          <w:bCs/>
          <w:sz w:val="24"/>
          <w:szCs w:val="24"/>
        </w:rPr>
      </w:pPr>
    </w:p>
    <w:bookmarkEnd w:id="0"/>
    <w:sectPr w:rsidR="00725682" w:rsidSect="00737ABB">
      <w:headerReference w:type="even" r:id="rId20"/>
      <w:headerReference w:type="default" r:id="rId21"/>
      <w:footerReference w:type="even" r:id="rId22"/>
      <w:footerReference w:type="default" r:id="rId23"/>
      <w:headerReference w:type="first" r:id="rId24"/>
      <w:footerReference w:type="first" r:id="rId25"/>
      <w:pgSz w:w="11906" w:h="16838"/>
      <w:pgMar w:top="2778" w:right="1134" w:bottom="1134" w:left="1134" w:header="567" w:footer="0"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erdem özdemir" w:date="2024-04-14T22:56:00Z" w:initials="meö">
    <w:p w:rsidR="00D97857" w:rsidRDefault="00D97857" w:rsidP="00D97857">
      <w:pPr>
        <w:pStyle w:val="AklamaMetni"/>
      </w:pPr>
      <w:r>
        <w:rPr>
          <w:rStyle w:val="AklamaBavurusu"/>
        </w:rPr>
        <w:annotationRef/>
      </w:r>
      <w:proofErr w:type="spellStart"/>
      <w:r>
        <w:t>Bakılacak</w:t>
      </w:r>
      <w:proofErr w:type="spellEnd"/>
      <w:r>
        <w:t xml:space="preserve"> 3. </w:t>
      </w:r>
      <w:proofErr w:type="gramStart"/>
      <w:r>
        <w:t>parti</w:t>
      </w:r>
      <w:proofErr w:type="gramEnd"/>
      <w:r>
        <w:t xml:space="preserve"> var mı </w:t>
      </w:r>
      <w:proofErr w:type="spellStart"/>
      <w:r>
        <w:t>yoksa</w:t>
      </w:r>
      <w:proofErr w:type="spellEnd"/>
      <w:r>
        <w:t xml:space="preserve"> bu </w:t>
      </w:r>
      <w:proofErr w:type="spellStart"/>
      <w:r>
        <w:t>kısım</w:t>
      </w:r>
      <w:proofErr w:type="spellEnd"/>
      <w:r>
        <w:t xml:space="preserve"> </w:t>
      </w:r>
      <w:proofErr w:type="spellStart"/>
      <w:r>
        <w:t>silinecek</w:t>
      </w:r>
      <w:proofErr w:type="spellEnd"/>
    </w:p>
  </w:comment>
  <w:comment w:id="3" w:author="erdem özdemir" w:date="2024-04-14T22:56:00Z" w:initials="meö">
    <w:p w:rsidR="00D97857" w:rsidRDefault="00D97857" w:rsidP="00D97857">
      <w:pPr>
        <w:pStyle w:val="AklamaMetni"/>
      </w:pPr>
      <w:r>
        <w:rPr>
          <w:rStyle w:val="AklamaBavurusu"/>
        </w:rPr>
        <w:annotationRef/>
      </w:r>
      <w:proofErr w:type="spellStart"/>
      <w:r>
        <w:t>Özellikle</w:t>
      </w:r>
      <w:proofErr w:type="spellEnd"/>
      <w:r>
        <w:t xml:space="preserve"> VESTEL POLİTİKASI ÇOK BAŞARILI ÖRNEK DOSYASI </w:t>
      </w:r>
      <w:proofErr w:type="gramStart"/>
      <w:r>
        <w:t>İÇİNDE .</w:t>
      </w:r>
      <w:proofErr w:type="gramEnd"/>
      <w:r>
        <w:t xml:space="preserve"> BU ESAS VE ÖRNEK ALINARAK YAZILACAK</w:t>
      </w:r>
    </w:p>
  </w:comment>
  <w:comment w:id="4" w:author="erdem özdemir" w:date="2024-04-14T22:56:00Z" w:initials="meö">
    <w:p w:rsidR="00D97857" w:rsidRDefault="00D97857" w:rsidP="00D97857">
      <w:pPr>
        <w:pStyle w:val="AklamaMetni"/>
      </w:pPr>
      <w:r>
        <w:rPr>
          <w:rStyle w:val="AklamaBavurusu"/>
        </w:rPr>
        <w:annotationRef/>
      </w:r>
      <w:proofErr w:type="spellStart"/>
      <w:r>
        <w:t>Süresi</w:t>
      </w:r>
      <w:proofErr w:type="spellEnd"/>
      <w:r>
        <w:t xml:space="preserve"> </w:t>
      </w:r>
      <w:proofErr w:type="spellStart"/>
      <w:r>
        <w:t>yazılacak</w:t>
      </w:r>
      <w:proofErr w:type="spellEnd"/>
    </w:p>
  </w:comment>
  <w:comment w:id="5" w:author="erdem özdemir" w:date="2024-04-14T22:56:00Z" w:initials="meö">
    <w:p w:rsidR="00D97857" w:rsidRDefault="00D97857" w:rsidP="00D97857">
      <w:pPr>
        <w:pStyle w:val="AklamaMetni"/>
      </w:pPr>
      <w:r>
        <w:rPr>
          <w:rStyle w:val="AklamaBavurusu"/>
        </w:rPr>
        <w:annotationRef/>
      </w:r>
      <w:proofErr w:type="spellStart"/>
      <w:r>
        <w:t>Örnek</w:t>
      </w:r>
      <w:proofErr w:type="spellEnd"/>
      <w:r>
        <w:t xml:space="preserve"> </w:t>
      </w:r>
      <w:proofErr w:type="spellStart"/>
      <w:r>
        <w:t>olarak</w:t>
      </w:r>
      <w:proofErr w:type="spellEnd"/>
      <w:r>
        <w:t xml:space="preserve"> </w:t>
      </w:r>
      <w:proofErr w:type="spellStart"/>
      <w:r>
        <w:t>yazıldı</w:t>
      </w:r>
      <w:proofErr w:type="spellEnd"/>
      <w:r>
        <w:t xml:space="preserve">…. </w:t>
      </w:r>
      <w:proofErr w:type="spellStart"/>
      <w:r>
        <w:t>Doğrusu</w:t>
      </w:r>
      <w:proofErr w:type="spellEnd"/>
      <w:r>
        <w:t xml:space="preserve"> </w:t>
      </w:r>
      <w:proofErr w:type="spellStart"/>
      <w:r>
        <w:t>bulunacak</w:t>
      </w:r>
      <w:proofErr w:type="spell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C76" w:rsidRDefault="00045C76" w:rsidP="00023A8D">
      <w:pPr>
        <w:spacing w:after="0" w:line="240" w:lineRule="auto"/>
      </w:pPr>
      <w:r>
        <w:separator/>
      </w:r>
    </w:p>
  </w:endnote>
  <w:endnote w:type="continuationSeparator" w:id="0">
    <w:p w:rsidR="00045C76" w:rsidRDefault="00045C76" w:rsidP="00023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Neue-Roman">
    <w:altName w:val="Arial"/>
    <w:panose1 w:val="00000000000000000000"/>
    <w:charset w:val="00"/>
    <w:family w:val="roman"/>
    <w:notTrueType/>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BB" w:rsidRDefault="00737AB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DA0" w:rsidRDefault="002C4DA0" w:rsidP="00F63E19">
    <w:pPr>
      <w:tabs>
        <w:tab w:val="left" w:pos="-709"/>
      </w:tabs>
      <w:spacing w:after="0" w:line="240" w:lineRule="auto"/>
      <w:ind w:hanging="1134"/>
      <w:rPr>
        <w:rFonts w:ascii="Arial" w:eastAsia="Times New Roman" w:hAnsi="Arial" w:cs="Arial"/>
        <w:snapToGrid w:val="0"/>
        <w:sz w:val="16"/>
        <w:szCs w:val="16"/>
        <w:lang w:val="en-AU" w:eastAsia="tr-TR"/>
      </w:rPr>
    </w:pPr>
  </w:p>
  <w:p w:rsidR="002C4DA0" w:rsidRDefault="002C4DA0" w:rsidP="00F63E19">
    <w:pPr>
      <w:tabs>
        <w:tab w:val="left" w:pos="-709"/>
      </w:tabs>
      <w:spacing w:after="0" w:line="240" w:lineRule="auto"/>
      <w:ind w:hanging="1134"/>
      <w:rPr>
        <w:rFonts w:ascii="Arial" w:eastAsia="Times New Roman" w:hAnsi="Arial" w:cs="Arial"/>
        <w:snapToGrid w:val="0"/>
        <w:sz w:val="4"/>
        <w:szCs w:val="4"/>
        <w:lang w:val="en-AU" w:eastAsia="tr-TR"/>
      </w:rPr>
    </w:pPr>
  </w:p>
  <w:tbl>
    <w:tblPr>
      <w:tblW w:w="10774" w:type="dxa"/>
      <w:tblInd w:w="-601" w:type="dxa"/>
      <w:tblLook w:val="04A0" w:firstRow="1" w:lastRow="0" w:firstColumn="1" w:lastColumn="0" w:noHBand="0" w:noVBand="1"/>
    </w:tblPr>
    <w:tblGrid>
      <w:gridCol w:w="9073"/>
      <w:gridCol w:w="1701"/>
    </w:tblGrid>
    <w:tr w:rsidR="00D37DD4" w:rsidRPr="00D37DD4" w:rsidTr="002A0CF1">
      <w:trPr>
        <w:trHeight w:val="290"/>
      </w:trPr>
      <w:tc>
        <w:tcPr>
          <w:tcW w:w="9073" w:type="dxa"/>
          <w:shd w:val="clear" w:color="auto" w:fill="auto"/>
          <w:vAlign w:val="center"/>
        </w:tcPr>
        <w:p w:rsidR="001466BB" w:rsidRPr="007C2E20" w:rsidRDefault="00827144" w:rsidP="00827144">
          <w:pPr>
            <w:tabs>
              <w:tab w:val="left" w:pos="-709"/>
              <w:tab w:val="left" w:pos="0"/>
            </w:tabs>
            <w:spacing w:after="0" w:line="240" w:lineRule="auto"/>
            <w:ind w:left="-108"/>
            <w:rPr>
              <w:rFonts w:ascii="Arial" w:eastAsia="Times New Roman" w:hAnsi="Arial" w:cs="Arial"/>
              <w:snapToGrid w:val="0"/>
              <w:color w:val="133061"/>
              <w:sz w:val="16"/>
              <w:szCs w:val="16"/>
              <w:lang w:eastAsia="tr-TR"/>
            </w:rPr>
          </w:pPr>
          <w:r w:rsidRPr="007C2E20">
            <w:rPr>
              <w:rFonts w:ascii="Arial" w:hAnsi="Arial" w:cs="Arial"/>
              <w:color w:val="133061"/>
              <w:sz w:val="18"/>
              <w:szCs w:val="16"/>
              <w:lang w:eastAsia="tr-TR"/>
            </w:rPr>
            <w:t>${</w:t>
          </w:r>
          <w:proofErr w:type="spellStart"/>
          <w:proofErr w:type="gramStart"/>
          <w:r w:rsidRPr="007C2E20">
            <w:rPr>
              <w:rFonts w:ascii="Arial" w:hAnsi="Arial" w:cs="Arial"/>
              <w:color w:val="133061"/>
              <w:sz w:val="18"/>
              <w:szCs w:val="16"/>
              <w:lang w:eastAsia="tr-TR"/>
            </w:rPr>
            <w:t>Dokuman.Kod</w:t>
          </w:r>
          <w:proofErr w:type="spellEnd"/>
          <w:proofErr w:type="gramEnd"/>
          <w:r w:rsidRPr="007C2E20">
            <w:rPr>
              <w:rFonts w:ascii="Arial" w:hAnsi="Arial" w:cs="Arial"/>
              <w:color w:val="133061"/>
              <w:sz w:val="18"/>
              <w:szCs w:val="16"/>
              <w:lang w:eastAsia="tr-TR"/>
            </w:rPr>
            <w:t>}</w:t>
          </w:r>
          <w:r w:rsidRPr="007C2E20">
            <w:rPr>
              <w:rFonts w:ascii="Arial" w:eastAsia="Times New Roman" w:hAnsi="Arial" w:cs="Arial"/>
              <w:snapToGrid w:val="0"/>
              <w:color w:val="133061"/>
              <w:sz w:val="18"/>
              <w:szCs w:val="16"/>
              <w:lang w:eastAsia="tr-TR"/>
            </w:rPr>
            <w:t xml:space="preserve"> </w:t>
          </w:r>
          <w:r w:rsidR="001466BB" w:rsidRPr="007C2E20">
            <w:rPr>
              <w:rFonts w:ascii="Arial" w:eastAsia="Times New Roman" w:hAnsi="Arial" w:cs="Arial"/>
              <w:snapToGrid w:val="0"/>
              <w:color w:val="133061"/>
              <w:sz w:val="18"/>
              <w:szCs w:val="16"/>
              <w:lang w:eastAsia="tr-TR"/>
            </w:rPr>
            <w:t>Yayın:</w:t>
          </w:r>
          <w:r w:rsidRPr="007C2E20">
            <w:rPr>
              <w:rFonts w:ascii="Arial" w:hAnsi="Arial" w:cs="Arial"/>
              <w:color w:val="133061"/>
              <w:sz w:val="18"/>
              <w:szCs w:val="16"/>
              <w:lang w:eastAsia="tr-TR"/>
            </w:rPr>
            <w:t xml:space="preserve"> ${</w:t>
          </w:r>
          <w:proofErr w:type="spellStart"/>
          <w:r w:rsidRPr="007C2E20">
            <w:rPr>
              <w:rFonts w:ascii="Arial" w:hAnsi="Arial" w:cs="Arial"/>
              <w:color w:val="133061"/>
              <w:sz w:val="18"/>
              <w:szCs w:val="16"/>
              <w:lang w:eastAsia="tr-TR"/>
            </w:rPr>
            <w:t>OnayTarih</w:t>
          </w:r>
          <w:proofErr w:type="spellEnd"/>
          <w:r w:rsidRPr="007C2E20">
            <w:rPr>
              <w:rFonts w:ascii="Arial" w:hAnsi="Arial" w:cs="Arial"/>
              <w:color w:val="133061"/>
              <w:sz w:val="18"/>
              <w:szCs w:val="16"/>
              <w:lang w:eastAsia="tr-TR"/>
            </w:rPr>
            <w:t xml:space="preserve">}  </w:t>
          </w:r>
          <w:proofErr w:type="spellStart"/>
          <w:r w:rsidR="001466BB" w:rsidRPr="007C2E20">
            <w:rPr>
              <w:rFonts w:ascii="Arial" w:eastAsia="Times New Roman" w:hAnsi="Arial" w:cs="Arial"/>
              <w:snapToGrid w:val="0"/>
              <w:color w:val="133061"/>
              <w:sz w:val="18"/>
              <w:szCs w:val="16"/>
              <w:lang w:eastAsia="tr-TR"/>
            </w:rPr>
            <w:t>Rev</w:t>
          </w:r>
          <w:proofErr w:type="spellEnd"/>
          <w:r w:rsidR="001466BB" w:rsidRPr="007C2E20">
            <w:rPr>
              <w:rFonts w:ascii="Arial" w:eastAsia="Times New Roman" w:hAnsi="Arial" w:cs="Arial"/>
              <w:snapToGrid w:val="0"/>
              <w:color w:val="133061"/>
              <w:sz w:val="18"/>
              <w:szCs w:val="16"/>
              <w:lang w:eastAsia="tr-TR"/>
            </w:rPr>
            <w:t>:</w:t>
          </w:r>
          <w:r w:rsidRPr="007C2E20">
            <w:rPr>
              <w:rFonts w:ascii="Arial" w:hAnsi="Arial" w:cs="Arial"/>
              <w:color w:val="133061"/>
              <w:sz w:val="18"/>
              <w:szCs w:val="16"/>
              <w:lang w:eastAsia="tr-TR"/>
            </w:rPr>
            <w:t xml:space="preserve"> ${</w:t>
          </w:r>
          <w:proofErr w:type="spellStart"/>
          <w:r w:rsidRPr="007C2E20">
            <w:rPr>
              <w:rFonts w:ascii="Arial" w:hAnsi="Arial" w:cs="Arial"/>
              <w:color w:val="133061"/>
              <w:sz w:val="18"/>
              <w:szCs w:val="16"/>
              <w:lang w:eastAsia="tr-TR"/>
            </w:rPr>
            <w:t>RevizyonTarih</w:t>
          </w:r>
          <w:proofErr w:type="spellEnd"/>
          <w:r w:rsidRPr="007C2E20">
            <w:rPr>
              <w:rFonts w:ascii="Arial" w:hAnsi="Arial" w:cs="Arial"/>
              <w:color w:val="133061"/>
              <w:sz w:val="18"/>
              <w:szCs w:val="16"/>
              <w:lang w:eastAsia="tr-TR"/>
            </w:rPr>
            <w:t xml:space="preserve">} </w:t>
          </w:r>
          <w:r w:rsidR="001466BB" w:rsidRPr="007C2E20">
            <w:rPr>
              <w:rFonts w:ascii="Arial" w:eastAsia="Times New Roman" w:hAnsi="Arial" w:cs="Arial"/>
              <w:snapToGrid w:val="0"/>
              <w:color w:val="133061"/>
              <w:sz w:val="18"/>
              <w:szCs w:val="16"/>
              <w:lang w:eastAsia="tr-TR"/>
            </w:rPr>
            <w:t xml:space="preserve">  </w:t>
          </w:r>
          <w:proofErr w:type="spellStart"/>
          <w:r w:rsidR="001466BB" w:rsidRPr="007C2E20">
            <w:rPr>
              <w:rFonts w:ascii="Arial" w:eastAsia="Times New Roman" w:hAnsi="Arial" w:cs="Arial"/>
              <w:snapToGrid w:val="0"/>
              <w:color w:val="133061"/>
              <w:sz w:val="18"/>
              <w:szCs w:val="16"/>
              <w:lang w:eastAsia="tr-TR"/>
            </w:rPr>
            <w:t>Rev</w:t>
          </w:r>
          <w:proofErr w:type="spellEnd"/>
          <w:r w:rsidR="001466BB" w:rsidRPr="007C2E20">
            <w:rPr>
              <w:rFonts w:ascii="Arial" w:eastAsia="Times New Roman" w:hAnsi="Arial" w:cs="Arial"/>
              <w:snapToGrid w:val="0"/>
              <w:color w:val="133061"/>
              <w:sz w:val="18"/>
              <w:szCs w:val="16"/>
              <w:lang w:eastAsia="tr-TR"/>
            </w:rPr>
            <w:t xml:space="preserve"> No:</w:t>
          </w:r>
          <w:r w:rsidRPr="007C2E20">
            <w:rPr>
              <w:rFonts w:ascii="Arial" w:hAnsi="Arial" w:cs="Arial"/>
              <w:color w:val="133061"/>
              <w:sz w:val="18"/>
              <w:szCs w:val="16"/>
              <w:lang w:eastAsia="tr-TR"/>
            </w:rPr>
            <w:t xml:space="preserve"> ${</w:t>
          </w:r>
          <w:proofErr w:type="spellStart"/>
          <w:r w:rsidRPr="007C2E20">
            <w:rPr>
              <w:rFonts w:ascii="Arial" w:hAnsi="Arial" w:cs="Arial"/>
              <w:color w:val="133061"/>
              <w:sz w:val="18"/>
              <w:szCs w:val="16"/>
              <w:lang w:eastAsia="tr-TR"/>
            </w:rPr>
            <w:t>RevizyonNo</w:t>
          </w:r>
          <w:proofErr w:type="spellEnd"/>
          <w:r w:rsidRPr="007C2E20">
            <w:rPr>
              <w:rFonts w:ascii="Arial" w:hAnsi="Arial" w:cs="Arial"/>
              <w:color w:val="133061"/>
              <w:sz w:val="18"/>
              <w:szCs w:val="16"/>
              <w:lang w:eastAsia="tr-TR"/>
            </w:rPr>
            <w:t>}</w:t>
          </w:r>
          <w:r w:rsidR="001466BB" w:rsidRPr="007C2E20">
            <w:rPr>
              <w:rFonts w:ascii="Arial" w:eastAsia="Times New Roman" w:hAnsi="Arial" w:cs="Arial"/>
              <w:snapToGrid w:val="0"/>
              <w:color w:val="133061"/>
              <w:sz w:val="18"/>
              <w:szCs w:val="16"/>
              <w:lang w:eastAsia="tr-TR"/>
            </w:rPr>
            <w:t xml:space="preserve">  </w:t>
          </w:r>
        </w:p>
      </w:tc>
      <w:tc>
        <w:tcPr>
          <w:tcW w:w="1701" w:type="dxa"/>
          <w:shd w:val="clear" w:color="auto" w:fill="auto"/>
          <w:vAlign w:val="center"/>
        </w:tcPr>
        <w:p w:rsidR="001466BB" w:rsidRPr="007C2E20" w:rsidRDefault="00CB018A" w:rsidP="002A0CF1">
          <w:pPr>
            <w:tabs>
              <w:tab w:val="left" w:pos="-709"/>
            </w:tabs>
            <w:spacing w:after="0" w:line="240" w:lineRule="auto"/>
            <w:ind w:left="1593" w:hanging="1593"/>
            <w:jc w:val="right"/>
            <w:rPr>
              <w:rFonts w:ascii="Arial" w:eastAsia="Times New Roman" w:hAnsi="Arial" w:cs="Arial"/>
              <w:b/>
              <w:snapToGrid w:val="0"/>
              <w:color w:val="133061"/>
              <w:sz w:val="16"/>
              <w:szCs w:val="16"/>
              <w:lang w:eastAsia="tr-TR"/>
            </w:rPr>
          </w:pPr>
          <w:r w:rsidRPr="007C2E20">
            <w:rPr>
              <w:rFonts w:ascii="Arial" w:eastAsia="Times New Roman" w:hAnsi="Arial" w:cs="Arial"/>
              <w:b/>
              <w:color w:val="133061"/>
              <w:sz w:val="18"/>
              <w:szCs w:val="16"/>
              <w:lang w:val="en-US"/>
            </w:rPr>
            <w:t>&lt;</w:t>
          </w:r>
          <w:proofErr w:type="spellStart"/>
          <w:r w:rsidR="001466BB" w:rsidRPr="007C2E20">
            <w:rPr>
              <w:rFonts w:ascii="Arial" w:eastAsia="Times New Roman" w:hAnsi="Arial" w:cs="Arial"/>
              <w:b/>
              <w:color w:val="133061"/>
              <w:sz w:val="18"/>
              <w:szCs w:val="16"/>
              <w:lang w:val="en-US"/>
            </w:rPr>
            <w:t>Sayfa</w:t>
          </w:r>
          <w:proofErr w:type="spellEnd"/>
          <w:r w:rsidR="001466BB" w:rsidRPr="007C2E20">
            <w:rPr>
              <w:rFonts w:ascii="Arial" w:eastAsia="Times New Roman" w:hAnsi="Arial" w:cs="Arial"/>
              <w:b/>
              <w:color w:val="133061"/>
              <w:sz w:val="18"/>
              <w:szCs w:val="16"/>
              <w:lang w:val="en-US"/>
            </w:rPr>
            <w:t xml:space="preserve"> </w:t>
          </w:r>
          <w:r w:rsidR="001466BB" w:rsidRPr="007C2E20">
            <w:rPr>
              <w:rFonts w:ascii="Arial" w:eastAsia="Times New Roman" w:hAnsi="Arial" w:cs="Arial"/>
              <w:b/>
              <w:color w:val="133061"/>
              <w:sz w:val="18"/>
              <w:szCs w:val="16"/>
              <w:lang w:val="en-US"/>
            </w:rPr>
            <w:fldChar w:fldCharType="begin"/>
          </w:r>
          <w:r w:rsidR="001466BB" w:rsidRPr="007C2E20">
            <w:rPr>
              <w:rFonts w:ascii="Arial" w:eastAsia="Times New Roman" w:hAnsi="Arial" w:cs="Arial"/>
              <w:b/>
              <w:color w:val="133061"/>
              <w:sz w:val="18"/>
              <w:szCs w:val="16"/>
              <w:lang w:val="en-US"/>
            </w:rPr>
            <w:instrText>PAGE  \* Arabic  \* MERGEFORMAT</w:instrText>
          </w:r>
          <w:r w:rsidR="001466BB" w:rsidRPr="007C2E20">
            <w:rPr>
              <w:rFonts w:ascii="Arial" w:eastAsia="Times New Roman" w:hAnsi="Arial" w:cs="Arial"/>
              <w:b/>
              <w:color w:val="133061"/>
              <w:sz w:val="18"/>
              <w:szCs w:val="16"/>
              <w:lang w:val="en-US"/>
            </w:rPr>
            <w:fldChar w:fldCharType="separate"/>
          </w:r>
          <w:r w:rsidR="00D97857">
            <w:rPr>
              <w:rFonts w:ascii="Arial" w:eastAsia="Times New Roman" w:hAnsi="Arial" w:cs="Arial"/>
              <w:b/>
              <w:noProof/>
              <w:color w:val="133061"/>
              <w:sz w:val="18"/>
              <w:szCs w:val="16"/>
              <w:lang w:val="en-US"/>
            </w:rPr>
            <w:t>1</w:t>
          </w:r>
          <w:r w:rsidR="001466BB" w:rsidRPr="007C2E20">
            <w:rPr>
              <w:rFonts w:ascii="Arial" w:eastAsia="Times New Roman" w:hAnsi="Arial" w:cs="Arial"/>
              <w:b/>
              <w:color w:val="133061"/>
              <w:sz w:val="18"/>
              <w:szCs w:val="16"/>
              <w:lang w:val="en-US"/>
            </w:rPr>
            <w:fldChar w:fldCharType="end"/>
          </w:r>
          <w:r w:rsidR="001466BB" w:rsidRPr="007C2E20">
            <w:rPr>
              <w:rFonts w:ascii="Arial" w:eastAsia="Times New Roman" w:hAnsi="Arial" w:cs="Arial"/>
              <w:b/>
              <w:color w:val="133061"/>
              <w:sz w:val="18"/>
              <w:szCs w:val="16"/>
              <w:lang w:val="en-US"/>
            </w:rPr>
            <w:t xml:space="preserve"> / </w:t>
          </w:r>
          <w:r w:rsidR="001466BB" w:rsidRPr="007C2E20">
            <w:rPr>
              <w:rFonts w:ascii="Arial" w:eastAsia="Times New Roman" w:hAnsi="Arial" w:cs="Arial"/>
              <w:b/>
              <w:color w:val="133061"/>
              <w:sz w:val="18"/>
              <w:szCs w:val="16"/>
              <w:lang w:val="en-US"/>
            </w:rPr>
            <w:fldChar w:fldCharType="begin"/>
          </w:r>
          <w:r w:rsidR="001466BB" w:rsidRPr="007C2E20">
            <w:rPr>
              <w:rFonts w:ascii="Arial" w:eastAsia="Times New Roman" w:hAnsi="Arial" w:cs="Arial"/>
              <w:b/>
              <w:color w:val="133061"/>
              <w:sz w:val="18"/>
              <w:szCs w:val="16"/>
              <w:lang w:val="en-US"/>
            </w:rPr>
            <w:instrText>NUMPAGES  \* Arabic  \* MERGEFORMAT</w:instrText>
          </w:r>
          <w:r w:rsidR="001466BB" w:rsidRPr="007C2E20">
            <w:rPr>
              <w:rFonts w:ascii="Arial" w:eastAsia="Times New Roman" w:hAnsi="Arial" w:cs="Arial"/>
              <w:b/>
              <w:color w:val="133061"/>
              <w:sz w:val="18"/>
              <w:szCs w:val="16"/>
              <w:lang w:val="en-US"/>
            </w:rPr>
            <w:fldChar w:fldCharType="separate"/>
          </w:r>
          <w:r w:rsidR="00D97857">
            <w:rPr>
              <w:rFonts w:ascii="Arial" w:eastAsia="Times New Roman" w:hAnsi="Arial" w:cs="Arial"/>
              <w:b/>
              <w:noProof/>
              <w:color w:val="133061"/>
              <w:sz w:val="18"/>
              <w:szCs w:val="16"/>
              <w:lang w:val="en-US"/>
            </w:rPr>
            <w:t>10</w:t>
          </w:r>
          <w:r w:rsidR="001466BB" w:rsidRPr="007C2E20">
            <w:rPr>
              <w:rFonts w:ascii="Arial" w:eastAsia="Times New Roman" w:hAnsi="Arial" w:cs="Arial"/>
              <w:b/>
              <w:color w:val="133061"/>
              <w:sz w:val="18"/>
              <w:szCs w:val="16"/>
              <w:lang w:val="en-US"/>
            </w:rPr>
            <w:fldChar w:fldCharType="end"/>
          </w:r>
          <w:r w:rsidRPr="007C2E20">
            <w:rPr>
              <w:rFonts w:ascii="Arial" w:eastAsia="Times New Roman" w:hAnsi="Arial" w:cs="Arial"/>
              <w:b/>
              <w:color w:val="133061"/>
              <w:sz w:val="18"/>
              <w:szCs w:val="16"/>
              <w:lang w:val="en-US"/>
            </w:rPr>
            <w:t>&gt;</w:t>
          </w:r>
        </w:p>
      </w:tc>
    </w:tr>
  </w:tbl>
  <w:p w:rsidR="001466BB" w:rsidRDefault="001466BB" w:rsidP="009E52C2">
    <w:pPr>
      <w:tabs>
        <w:tab w:val="left" w:pos="-709"/>
      </w:tabs>
      <w:spacing w:after="0" w:line="240" w:lineRule="auto"/>
      <w:ind w:hanging="567"/>
      <w:rPr>
        <w:rFonts w:ascii="Arial" w:eastAsia="Times New Roman" w:hAnsi="Arial" w:cs="Arial"/>
        <w:snapToGrid w:val="0"/>
        <w:sz w:val="16"/>
        <w:szCs w:val="16"/>
        <w:lang w:eastAsia="tr-TR"/>
      </w:rPr>
    </w:pPr>
    <w:r>
      <w:rPr>
        <w:rFonts w:ascii="Arial" w:eastAsia="Times New Roman" w:hAnsi="Arial" w:cs="Arial"/>
        <w:snapToGrid w:val="0"/>
        <w:sz w:val="16"/>
        <w:szCs w:val="16"/>
        <w:lang w:eastAsia="tr-TR"/>
      </w:rPr>
      <w:tab/>
    </w:r>
    <w:r>
      <w:rPr>
        <w:rFonts w:ascii="Arial" w:eastAsia="Times New Roman" w:hAnsi="Arial" w:cs="Arial"/>
        <w:snapToGrid w:val="0"/>
        <w:sz w:val="16"/>
        <w:szCs w:val="16"/>
        <w:lang w:eastAsia="tr-TR"/>
      </w:rPr>
      <w:tab/>
    </w:r>
    <w:r>
      <w:rPr>
        <w:rFonts w:ascii="Arial" w:eastAsia="Times New Roman" w:hAnsi="Arial" w:cs="Arial"/>
        <w:snapToGrid w:val="0"/>
        <w:sz w:val="16"/>
        <w:szCs w:val="16"/>
        <w:lang w:eastAsia="tr-TR"/>
      </w:rPr>
      <w:tab/>
    </w:r>
    <w:r>
      <w:rPr>
        <w:rFonts w:ascii="Arial" w:eastAsia="Times New Roman" w:hAnsi="Arial" w:cs="Arial"/>
        <w:snapToGrid w:val="0"/>
        <w:sz w:val="16"/>
        <w:szCs w:val="16"/>
        <w:lang w:eastAsia="tr-TR"/>
      </w:rPr>
      <w:tab/>
    </w:r>
    <w:r>
      <w:rPr>
        <w:rFonts w:ascii="Arial" w:eastAsia="Times New Roman" w:hAnsi="Arial" w:cs="Arial"/>
        <w:snapToGrid w:val="0"/>
        <w:sz w:val="16"/>
        <w:szCs w:val="16"/>
        <w:lang w:eastAsia="tr-TR"/>
      </w:rPr>
      <w:tab/>
    </w:r>
    <w:r>
      <w:rPr>
        <w:rFonts w:ascii="Arial" w:eastAsia="Times New Roman" w:hAnsi="Arial" w:cs="Arial"/>
        <w:snapToGrid w:val="0"/>
        <w:sz w:val="16"/>
        <w:szCs w:val="16"/>
        <w:lang w:eastAsia="tr-TR"/>
      </w:rPr>
      <w:tab/>
    </w:r>
    <w:r>
      <w:rPr>
        <w:rFonts w:ascii="Arial" w:eastAsia="Times New Roman" w:hAnsi="Arial" w:cs="Arial"/>
        <w:snapToGrid w:val="0"/>
        <w:sz w:val="16"/>
        <w:szCs w:val="16"/>
        <w:lang w:eastAsia="tr-TR"/>
      </w:rPr>
      <w:tab/>
    </w:r>
    <w:r>
      <w:rPr>
        <w:rFonts w:ascii="Arial" w:eastAsia="Times New Roman" w:hAnsi="Arial" w:cs="Arial"/>
        <w:snapToGrid w:val="0"/>
        <w:sz w:val="16"/>
        <w:szCs w:val="16"/>
        <w:lang w:eastAsia="tr-TR"/>
      </w:rPr>
      <w:tab/>
    </w:r>
    <w:r>
      <w:rPr>
        <w:rFonts w:ascii="Arial" w:eastAsia="Times New Roman" w:hAnsi="Arial" w:cs="Arial"/>
        <w:snapToGrid w:val="0"/>
        <w:sz w:val="16"/>
        <w:szCs w:val="16"/>
        <w:lang w:eastAsia="tr-TR"/>
      </w:rPr>
      <w:tab/>
    </w:r>
    <w:r>
      <w:rPr>
        <w:rFonts w:ascii="Arial" w:eastAsia="Times New Roman" w:hAnsi="Arial" w:cs="Arial"/>
        <w:snapToGrid w:val="0"/>
        <w:sz w:val="16"/>
        <w:szCs w:val="16"/>
        <w:lang w:eastAsia="tr-TR"/>
      </w:rPr>
      <w:tab/>
    </w:r>
    <w:r>
      <w:rPr>
        <w:rFonts w:ascii="Arial" w:eastAsia="Times New Roman" w:hAnsi="Arial" w:cs="Arial"/>
        <w:snapToGrid w:val="0"/>
        <w:sz w:val="16"/>
        <w:szCs w:val="16"/>
        <w:lang w:eastAsia="tr-TR"/>
      </w:rPr>
      <w:tab/>
    </w:r>
    <w:r>
      <w:rPr>
        <w:rFonts w:ascii="Arial" w:eastAsia="Times New Roman" w:hAnsi="Arial" w:cs="Arial"/>
        <w:snapToGrid w:val="0"/>
        <w:sz w:val="16"/>
        <w:szCs w:val="16"/>
        <w:lang w:eastAsia="tr-TR"/>
      </w:rPr>
      <w:tab/>
    </w:r>
    <w:r>
      <w:rPr>
        <w:rFonts w:ascii="Arial" w:eastAsia="Times New Roman" w:hAnsi="Arial" w:cs="Arial"/>
        <w:snapToGrid w:val="0"/>
        <w:sz w:val="16"/>
        <w:szCs w:val="16"/>
        <w:lang w:eastAsia="tr-TR"/>
      </w:rPr>
      <w:tab/>
    </w:r>
    <w:r>
      <w:rPr>
        <w:rFonts w:ascii="Arial" w:eastAsia="Times New Roman" w:hAnsi="Arial" w:cs="Arial"/>
        <w:snapToGrid w:val="0"/>
        <w:sz w:val="16"/>
        <w:szCs w:val="16"/>
        <w:lang w:eastAsia="tr-TR"/>
      </w:rPr>
      <w:tab/>
      <w:t xml:space="preserve"> </w:t>
    </w:r>
  </w:p>
  <w:p w:rsidR="00023A8D" w:rsidRDefault="00023A8D">
    <w:pPr>
      <w:pStyle w:val="Altbilgi"/>
    </w:pPr>
  </w:p>
  <w:p w:rsidR="00023A8D" w:rsidRDefault="00023A8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BB" w:rsidRDefault="00737A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C76" w:rsidRDefault="00045C76" w:rsidP="00023A8D">
      <w:pPr>
        <w:spacing w:after="0" w:line="240" w:lineRule="auto"/>
      </w:pPr>
      <w:r>
        <w:separator/>
      </w:r>
    </w:p>
  </w:footnote>
  <w:footnote w:type="continuationSeparator" w:id="0">
    <w:p w:rsidR="00045C76" w:rsidRDefault="00045C76" w:rsidP="00023A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BB" w:rsidRDefault="00737A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60" w:type="dxa"/>
      <w:tblInd w:w="-284" w:type="dxa"/>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Layout w:type="fixed"/>
      <w:tblCellMar>
        <w:left w:w="70" w:type="dxa"/>
        <w:right w:w="70" w:type="dxa"/>
      </w:tblCellMar>
      <w:tblLook w:val="0000" w:firstRow="0" w:lastRow="0" w:firstColumn="0" w:lastColumn="0" w:noHBand="0" w:noVBand="0"/>
    </w:tblPr>
    <w:tblGrid>
      <w:gridCol w:w="2197"/>
      <w:gridCol w:w="8363"/>
    </w:tblGrid>
    <w:tr w:rsidR="00950E45" w:rsidRPr="00023A8D" w:rsidTr="0048686D">
      <w:trPr>
        <w:cantSplit/>
        <w:trHeight w:val="1830"/>
      </w:trPr>
      <w:tc>
        <w:tcPr>
          <w:tcW w:w="2197" w:type="dxa"/>
          <w:vAlign w:val="center"/>
        </w:tcPr>
        <w:p w:rsidR="00950E45" w:rsidRPr="00BC359A" w:rsidRDefault="007A18EC" w:rsidP="0048686D">
          <w:pPr>
            <w:keepNext/>
            <w:spacing w:after="0" w:line="240" w:lineRule="auto"/>
            <w:ind w:left="71"/>
            <w:jc w:val="center"/>
            <w:outlineLvl w:val="2"/>
            <w:rPr>
              <w:rFonts w:ascii="Arial" w:eastAsia="Times New Roman" w:hAnsi="Arial"/>
              <w:sz w:val="6"/>
              <w:szCs w:val="6"/>
              <w:lang w:val="en-US"/>
            </w:rPr>
          </w:pPr>
          <w:r>
            <w:rPr>
              <w:rFonts w:ascii="Arial" w:eastAsia="Times New Roman" w:hAnsi="Arial"/>
              <w:noProof/>
              <w:sz w:val="6"/>
              <w:szCs w:val="6"/>
              <w:lang w:eastAsia="tr-TR"/>
            </w:rPr>
            <w:drawing>
              <wp:inline distT="0" distB="0" distL="0" distR="0" wp14:anchorId="0BF40678" wp14:editId="2BA8DB7F">
                <wp:extent cx="902525" cy="110696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Logo.png"/>
                        <pic:cNvPicPr/>
                      </pic:nvPicPr>
                      <pic:blipFill>
                        <a:blip r:embed="rId1">
                          <a:extLst>
                            <a:ext uri="{28A0092B-C50C-407E-A947-70E740481C1C}">
                              <a14:useLocalDpi xmlns:a14="http://schemas.microsoft.com/office/drawing/2010/main" val="0"/>
                            </a:ext>
                          </a:extLst>
                        </a:blip>
                        <a:stretch>
                          <a:fillRect/>
                        </a:stretch>
                      </pic:blipFill>
                      <pic:spPr>
                        <a:xfrm>
                          <a:off x="0" y="0"/>
                          <a:ext cx="907517" cy="1113087"/>
                        </a:xfrm>
                        <a:prstGeom prst="rect">
                          <a:avLst/>
                        </a:prstGeom>
                      </pic:spPr>
                    </pic:pic>
                  </a:graphicData>
                </a:graphic>
              </wp:inline>
            </w:drawing>
          </w:r>
        </w:p>
      </w:tc>
      <w:tc>
        <w:tcPr>
          <w:tcW w:w="8363" w:type="dxa"/>
          <w:vAlign w:val="center"/>
        </w:tcPr>
        <w:p w:rsidR="00950E45" w:rsidRPr="000D7477" w:rsidRDefault="00D7460A" w:rsidP="00827144">
          <w:pPr>
            <w:tabs>
              <w:tab w:val="left" w:pos="9371"/>
            </w:tabs>
            <w:spacing w:after="0" w:line="240" w:lineRule="auto"/>
            <w:jc w:val="center"/>
            <w:rPr>
              <w:rFonts w:ascii="Arial" w:eastAsia="Times New Roman" w:hAnsi="Arial" w:cs="Arial"/>
              <w:color w:val="123061"/>
              <w:sz w:val="16"/>
              <w:szCs w:val="16"/>
              <w:lang w:val="en-US"/>
            </w:rPr>
          </w:pPr>
          <w:r>
            <w:rPr>
              <w:rFonts w:ascii="Arial" w:hAnsi="Arial" w:cs="Arial"/>
              <w:color w:val="123061"/>
              <w:sz w:val="28"/>
              <w:lang w:eastAsia="tr-TR"/>
            </w:rPr>
            <w:t>${</w:t>
          </w:r>
          <w:r w:rsidR="00827144" w:rsidRPr="000D7477">
            <w:rPr>
              <w:rFonts w:ascii="Arial" w:hAnsi="Arial" w:cs="Arial"/>
              <w:color w:val="123061"/>
              <w:sz w:val="28"/>
              <w:lang w:eastAsia="tr-TR"/>
            </w:rPr>
            <w:t>Ad}</w:t>
          </w:r>
        </w:p>
      </w:tc>
    </w:tr>
  </w:tbl>
  <w:p w:rsidR="00023A8D" w:rsidRPr="002C4DA0" w:rsidRDefault="00023A8D">
    <w:pPr>
      <w:pStyle w:val="stbilgi"/>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BB" w:rsidRDefault="00737AB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84.2pt;height:184.2pt" o:bullet="t">
        <v:imagedata r:id="rId1" o:title="Modavizyon"/>
      </v:shape>
    </w:pict>
  </w:numPicBullet>
  <w:abstractNum w:abstractNumId="0">
    <w:nsid w:val="044D2DF3"/>
    <w:multiLevelType w:val="hybridMultilevel"/>
    <w:tmpl w:val="1AC2FAF0"/>
    <w:lvl w:ilvl="0" w:tplc="3798126E">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2476C2"/>
    <w:multiLevelType w:val="hybridMultilevel"/>
    <w:tmpl w:val="4BF420DA"/>
    <w:lvl w:ilvl="0" w:tplc="0DC47D4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0F18C6"/>
    <w:multiLevelType w:val="hybridMultilevel"/>
    <w:tmpl w:val="164A5BE0"/>
    <w:lvl w:ilvl="0" w:tplc="D212762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447E35"/>
    <w:multiLevelType w:val="hybridMultilevel"/>
    <w:tmpl w:val="CC1E324C"/>
    <w:lvl w:ilvl="0" w:tplc="FEE062B8">
      <w:start w:val="1"/>
      <w:numFmt w:val="lowerLetter"/>
      <w:lvlText w:val="(%1)"/>
      <w:lvlJc w:val="left"/>
      <w:pPr>
        <w:ind w:left="360" w:hanging="360"/>
      </w:pPr>
      <w:rPr>
        <w:rFonts w:asciiTheme="minorHAnsi" w:eastAsiaTheme="minorHAnsi" w:hAnsiTheme="minorHAnsi" w:cstheme="minorBidi"/>
        <w:b/>
        <w:bCs/>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1868719B"/>
    <w:multiLevelType w:val="hybridMultilevel"/>
    <w:tmpl w:val="38E65A86"/>
    <w:lvl w:ilvl="0" w:tplc="F796D7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4B27C64"/>
    <w:multiLevelType w:val="hybridMultilevel"/>
    <w:tmpl w:val="8D0A453E"/>
    <w:lvl w:ilvl="0" w:tplc="0980AE0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117E4F"/>
    <w:multiLevelType w:val="hybridMultilevel"/>
    <w:tmpl w:val="F7A86896"/>
    <w:lvl w:ilvl="0" w:tplc="3798126E">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7CA724E"/>
    <w:multiLevelType w:val="hybridMultilevel"/>
    <w:tmpl w:val="E04C47B0"/>
    <w:lvl w:ilvl="0" w:tplc="3798126E">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6244C71"/>
    <w:multiLevelType w:val="hybridMultilevel"/>
    <w:tmpl w:val="A18856F2"/>
    <w:lvl w:ilvl="0" w:tplc="3798126E">
      <w:start w:val="1"/>
      <w:numFmt w:val="bullet"/>
      <w:lvlText w:val=""/>
      <w:lvlPicBulletId w:val="0"/>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7CD79C7"/>
    <w:multiLevelType w:val="hybridMultilevel"/>
    <w:tmpl w:val="90AA4454"/>
    <w:lvl w:ilvl="0" w:tplc="CB4823C6">
      <w:start w:val="1"/>
      <w:numFmt w:val="bullet"/>
      <w:lvlText w:val=""/>
      <w:lvlPicBulletId w:val="0"/>
      <w:lvlJc w:val="left"/>
      <w:pPr>
        <w:ind w:left="720" w:hanging="360"/>
      </w:pPr>
      <w:rPr>
        <w:rFonts w:ascii="Symbol" w:hAnsi="Symbol" w:hint="default"/>
        <w:color w:val="auto"/>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0E56084"/>
    <w:multiLevelType w:val="hybridMultilevel"/>
    <w:tmpl w:val="99524DD8"/>
    <w:lvl w:ilvl="0" w:tplc="09BA89A8">
      <w:start w:val="1"/>
      <w:numFmt w:val="decimal"/>
      <w:lvlText w:val="%1."/>
      <w:lvlJc w:val="left"/>
      <w:pPr>
        <w:ind w:left="460" w:hanging="360"/>
      </w:pPr>
      <w:rPr>
        <w:rFonts w:hint="default"/>
        <w:b/>
        <w:sz w:val="22"/>
      </w:rPr>
    </w:lvl>
    <w:lvl w:ilvl="1" w:tplc="041F0019" w:tentative="1">
      <w:start w:val="1"/>
      <w:numFmt w:val="lowerLetter"/>
      <w:lvlText w:val="%2."/>
      <w:lvlJc w:val="left"/>
      <w:pPr>
        <w:ind w:left="1180" w:hanging="360"/>
      </w:pPr>
    </w:lvl>
    <w:lvl w:ilvl="2" w:tplc="041F001B" w:tentative="1">
      <w:start w:val="1"/>
      <w:numFmt w:val="lowerRoman"/>
      <w:lvlText w:val="%3."/>
      <w:lvlJc w:val="right"/>
      <w:pPr>
        <w:ind w:left="1900" w:hanging="180"/>
      </w:pPr>
    </w:lvl>
    <w:lvl w:ilvl="3" w:tplc="041F000F" w:tentative="1">
      <w:start w:val="1"/>
      <w:numFmt w:val="decimal"/>
      <w:lvlText w:val="%4."/>
      <w:lvlJc w:val="left"/>
      <w:pPr>
        <w:ind w:left="2620" w:hanging="360"/>
      </w:pPr>
    </w:lvl>
    <w:lvl w:ilvl="4" w:tplc="041F0019" w:tentative="1">
      <w:start w:val="1"/>
      <w:numFmt w:val="lowerLetter"/>
      <w:lvlText w:val="%5."/>
      <w:lvlJc w:val="left"/>
      <w:pPr>
        <w:ind w:left="3340" w:hanging="360"/>
      </w:pPr>
    </w:lvl>
    <w:lvl w:ilvl="5" w:tplc="041F001B" w:tentative="1">
      <w:start w:val="1"/>
      <w:numFmt w:val="lowerRoman"/>
      <w:lvlText w:val="%6."/>
      <w:lvlJc w:val="right"/>
      <w:pPr>
        <w:ind w:left="4060" w:hanging="180"/>
      </w:pPr>
    </w:lvl>
    <w:lvl w:ilvl="6" w:tplc="041F000F" w:tentative="1">
      <w:start w:val="1"/>
      <w:numFmt w:val="decimal"/>
      <w:lvlText w:val="%7."/>
      <w:lvlJc w:val="left"/>
      <w:pPr>
        <w:ind w:left="4780" w:hanging="360"/>
      </w:pPr>
    </w:lvl>
    <w:lvl w:ilvl="7" w:tplc="041F0019" w:tentative="1">
      <w:start w:val="1"/>
      <w:numFmt w:val="lowerLetter"/>
      <w:lvlText w:val="%8."/>
      <w:lvlJc w:val="left"/>
      <w:pPr>
        <w:ind w:left="5500" w:hanging="360"/>
      </w:pPr>
    </w:lvl>
    <w:lvl w:ilvl="8" w:tplc="041F001B" w:tentative="1">
      <w:start w:val="1"/>
      <w:numFmt w:val="lowerRoman"/>
      <w:lvlText w:val="%9."/>
      <w:lvlJc w:val="right"/>
      <w:pPr>
        <w:ind w:left="6220" w:hanging="180"/>
      </w:pPr>
    </w:lvl>
  </w:abstractNum>
  <w:abstractNum w:abstractNumId="11">
    <w:nsid w:val="77054D3F"/>
    <w:multiLevelType w:val="hybridMultilevel"/>
    <w:tmpl w:val="643490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7875379"/>
    <w:multiLevelType w:val="hybridMultilevel"/>
    <w:tmpl w:val="CDE2EEAE"/>
    <w:lvl w:ilvl="0" w:tplc="06A8DA92">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ED91407"/>
    <w:multiLevelType w:val="hybridMultilevel"/>
    <w:tmpl w:val="C38AFF90"/>
    <w:lvl w:ilvl="0" w:tplc="C256FE8A">
      <w:start w:val="1"/>
      <w:numFmt w:val="bullet"/>
      <w:lvlText w:val=""/>
      <w:lvlPicBulletId w:val="0"/>
      <w:lvlJc w:val="left"/>
      <w:pPr>
        <w:ind w:left="1004" w:hanging="360"/>
      </w:pPr>
      <w:rPr>
        <w:rFonts w:ascii="Symbol" w:hAnsi="Symbol" w:hint="default"/>
        <w:color w:val="auto"/>
        <w:sz w:val="22"/>
        <w:szCs w:val="22"/>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2"/>
  </w:num>
  <w:num w:numId="2">
    <w:abstractNumId w:val="4"/>
  </w:num>
  <w:num w:numId="3">
    <w:abstractNumId w:val="0"/>
  </w:num>
  <w:num w:numId="4">
    <w:abstractNumId w:val="13"/>
  </w:num>
  <w:num w:numId="5">
    <w:abstractNumId w:val="9"/>
  </w:num>
  <w:num w:numId="6">
    <w:abstractNumId w:val="6"/>
  </w:num>
  <w:num w:numId="7">
    <w:abstractNumId w:val="11"/>
  </w:num>
  <w:num w:numId="8">
    <w:abstractNumId w:val="8"/>
  </w:num>
  <w:num w:numId="9">
    <w:abstractNumId w:val="7"/>
  </w:num>
  <w:num w:numId="10">
    <w:abstractNumId w:val="10"/>
  </w:num>
  <w:num w:numId="11">
    <w:abstractNumId w:val="3"/>
  </w:num>
  <w:num w:numId="12">
    <w:abstractNumId w:val="12"/>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8D"/>
    <w:rsid w:val="00016BC1"/>
    <w:rsid w:val="0001790C"/>
    <w:rsid w:val="00023A8D"/>
    <w:rsid w:val="00045C76"/>
    <w:rsid w:val="00080E75"/>
    <w:rsid w:val="000C4767"/>
    <w:rsid w:val="000C6B7B"/>
    <w:rsid w:val="000C74AA"/>
    <w:rsid w:val="000D0555"/>
    <w:rsid w:val="000D5236"/>
    <w:rsid w:val="000D7477"/>
    <w:rsid w:val="000E5597"/>
    <w:rsid w:val="001218D8"/>
    <w:rsid w:val="001241A3"/>
    <w:rsid w:val="00125ACC"/>
    <w:rsid w:val="00126624"/>
    <w:rsid w:val="00133323"/>
    <w:rsid w:val="001466BB"/>
    <w:rsid w:val="001627D4"/>
    <w:rsid w:val="0016513F"/>
    <w:rsid w:val="00181FE0"/>
    <w:rsid w:val="00192808"/>
    <w:rsid w:val="00197DD0"/>
    <w:rsid w:val="001A262E"/>
    <w:rsid w:val="001B08E8"/>
    <w:rsid w:val="001B7FC3"/>
    <w:rsid w:val="0020776F"/>
    <w:rsid w:val="0021377D"/>
    <w:rsid w:val="0022166F"/>
    <w:rsid w:val="002303A7"/>
    <w:rsid w:val="00235ADE"/>
    <w:rsid w:val="00241BEE"/>
    <w:rsid w:val="002433A2"/>
    <w:rsid w:val="002746D9"/>
    <w:rsid w:val="002A003F"/>
    <w:rsid w:val="002A0CF1"/>
    <w:rsid w:val="002A2209"/>
    <w:rsid w:val="002A443F"/>
    <w:rsid w:val="002A5365"/>
    <w:rsid w:val="002C4DA0"/>
    <w:rsid w:val="002D21FA"/>
    <w:rsid w:val="00306403"/>
    <w:rsid w:val="00310A72"/>
    <w:rsid w:val="00355B5F"/>
    <w:rsid w:val="00367C71"/>
    <w:rsid w:val="0039798C"/>
    <w:rsid w:val="003A17E1"/>
    <w:rsid w:val="003A1BD8"/>
    <w:rsid w:val="003B3CBF"/>
    <w:rsid w:val="003D5992"/>
    <w:rsid w:val="003E7762"/>
    <w:rsid w:val="0041045C"/>
    <w:rsid w:val="0041693D"/>
    <w:rsid w:val="00417B8B"/>
    <w:rsid w:val="00466DD2"/>
    <w:rsid w:val="0048686D"/>
    <w:rsid w:val="0048735E"/>
    <w:rsid w:val="00487789"/>
    <w:rsid w:val="004967F6"/>
    <w:rsid w:val="004B1454"/>
    <w:rsid w:val="004D151B"/>
    <w:rsid w:val="004D7410"/>
    <w:rsid w:val="004F5E60"/>
    <w:rsid w:val="00500B43"/>
    <w:rsid w:val="0050698F"/>
    <w:rsid w:val="005104AC"/>
    <w:rsid w:val="005173B9"/>
    <w:rsid w:val="00532766"/>
    <w:rsid w:val="00536756"/>
    <w:rsid w:val="00551431"/>
    <w:rsid w:val="00592F89"/>
    <w:rsid w:val="00594FF4"/>
    <w:rsid w:val="005B7BA0"/>
    <w:rsid w:val="005E6897"/>
    <w:rsid w:val="005E70C0"/>
    <w:rsid w:val="0060195E"/>
    <w:rsid w:val="00606A86"/>
    <w:rsid w:val="00635E7D"/>
    <w:rsid w:val="00646412"/>
    <w:rsid w:val="00646867"/>
    <w:rsid w:val="006570B1"/>
    <w:rsid w:val="00665EE9"/>
    <w:rsid w:val="00671E08"/>
    <w:rsid w:val="00676722"/>
    <w:rsid w:val="006971CC"/>
    <w:rsid w:val="006A0E6F"/>
    <w:rsid w:val="006A5C07"/>
    <w:rsid w:val="006E30BD"/>
    <w:rsid w:val="006F4EF4"/>
    <w:rsid w:val="0071363F"/>
    <w:rsid w:val="00725682"/>
    <w:rsid w:val="0073740E"/>
    <w:rsid w:val="00737ABB"/>
    <w:rsid w:val="00773C61"/>
    <w:rsid w:val="0078485E"/>
    <w:rsid w:val="007951A0"/>
    <w:rsid w:val="007A18EC"/>
    <w:rsid w:val="007A5CBD"/>
    <w:rsid w:val="007C2E20"/>
    <w:rsid w:val="007D7DD8"/>
    <w:rsid w:val="008124FD"/>
    <w:rsid w:val="00827144"/>
    <w:rsid w:val="00852263"/>
    <w:rsid w:val="008573B6"/>
    <w:rsid w:val="00862E88"/>
    <w:rsid w:val="00880DF0"/>
    <w:rsid w:val="008868D1"/>
    <w:rsid w:val="008D06A1"/>
    <w:rsid w:val="008D3E5F"/>
    <w:rsid w:val="008D590E"/>
    <w:rsid w:val="008E38BF"/>
    <w:rsid w:val="008F2C7E"/>
    <w:rsid w:val="00901712"/>
    <w:rsid w:val="009031B5"/>
    <w:rsid w:val="00911EC2"/>
    <w:rsid w:val="00940090"/>
    <w:rsid w:val="00943A53"/>
    <w:rsid w:val="0094767E"/>
    <w:rsid w:val="00950E45"/>
    <w:rsid w:val="00952A95"/>
    <w:rsid w:val="009755F6"/>
    <w:rsid w:val="009834B1"/>
    <w:rsid w:val="009956DC"/>
    <w:rsid w:val="009C527E"/>
    <w:rsid w:val="009D777E"/>
    <w:rsid w:val="009E52C2"/>
    <w:rsid w:val="009E6F35"/>
    <w:rsid w:val="009E70C3"/>
    <w:rsid w:val="009E75D0"/>
    <w:rsid w:val="00A07B77"/>
    <w:rsid w:val="00A1285C"/>
    <w:rsid w:val="00A35DAF"/>
    <w:rsid w:val="00A455E6"/>
    <w:rsid w:val="00A6468C"/>
    <w:rsid w:val="00A71821"/>
    <w:rsid w:val="00A94488"/>
    <w:rsid w:val="00A96A0C"/>
    <w:rsid w:val="00AA6C02"/>
    <w:rsid w:val="00AB1141"/>
    <w:rsid w:val="00AB2AFE"/>
    <w:rsid w:val="00AC1AFB"/>
    <w:rsid w:val="00AD154E"/>
    <w:rsid w:val="00AD775E"/>
    <w:rsid w:val="00AE61D9"/>
    <w:rsid w:val="00AE7057"/>
    <w:rsid w:val="00B17425"/>
    <w:rsid w:val="00B21CAE"/>
    <w:rsid w:val="00B23CF7"/>
    <w:rsid w:val="00B241F3"/>
    <w:rsid w:val="00B636AA"/>
    <w:rsid w:val="00BC359A"/>
    <w:rsid w:val="00BC66E8"/>
    <w:rsid w:val="00BD67F7"/>
    <w:rsid w:val="00BF0035"/>
    <w:rsid w:val="00C21A17"/>
    <w:rsid w:val="00C22944"/>
    <w:rsid w:val="00C231EC"/>
    <w:rsid w:val="00C243B1"/>
    <w:rsid w:val="00C57AAE"/>
    <w:rsid w:val="00CB018A"/>
    <w:rsid w:val="00CB0AA8"/>
    <w:rsid w:val="00CC45F9"/>
    <w:rsid w:val="00CE146A"/>
    <w:rsid w:val="00CF4A2C"/>
    <w:rsid w:val="00D14CBB"/>
    <w:rsid w:val="00D270DF"/>
    <w:rsid w:val="00D37DD4"/>
    <w:rsid w:val="00D544D1"/>
    <w:rsid w:val="00D70FFA"/>
    <w:rsid w:val="00D7460A"/>
    <w:rsid w:val="00D94D6A"/>
    <w:rsid w:val="00D972E6"/>
    <w:rsid w:val="00D97857"/>
    <w:rsid w:val="00DB15EC"/>
    <w:rsid w:val="00DD4182"/>
    <w:rsid w:val="00DD4463"/>
    <w:rsid w:val="00DF53E5"/>
    <w:rsid w:val="00E0689E"/>
    <w:rsid w:val="00E076B3"/>
    <w:rsid w:val="00E159A3"/>
    <w:rsid w:val="00E35819"/>
    <w:rsid w:val="00E4375C"/>
    <w:rsid w:val="00E532D1"/>
    <w:rsid w:val="00E53BEA"/>
    <w:rsid w:val="00E93D0A"/>
    <w:rsid w:val="00EC624F"/>
    <w:rsid w:val="00ED0321"/>
    <w:rsid w:val="00ED3606"/>
    <w:rsid w:val="00ED40D0"/>
    <w:rsid w:val="00EE2A68"/>
    <w:rsid w:val="00EF0AFB"/>
    <w:rsid w:val="00EF257B"/>
    <w:rsid w:val="00EF33E0"/>
    <w:rsid w:val="00F3481A"/>
    <w:rsid w:val="00F510D2"/>
    <w:rsid w:val="00F5194F"/>
    <w:rsid w:val="00F56AE4"/>
    <w:rsid w:val="00F57F50"/>
    <w:rsid w:val="00F626BA"/>
    <w:rsid w:val="00F63E19"/>
    <w:rsid w:val="00F675DC"/>
    <w:rsid w:val="00F84C11"/>
    <w:rsid w:val="00F973CA"/>
    <w:rsid w:val="00FA4C6A"/>
    <w:rsid w:val="00FB0707"/>
    <w:rsid w:val="00FB0B3D"/>
    <w:rsid w:val="00FC21D5"/>
    <w:rsid w:val="00FC345A"/>
    <w:rsid w:val="00FC347C"/>
    <w:rsid w:val="00FE45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Balk3">
    <w:name w:val="heading 3"/>
    <w:basedOn w:val="Normal"/>
    <w:next w:val="Normal"/>
    <w:link w:val="Balk3Char"/>
    <w:qFormat/>
    <w:rsid w:val="00023A8D"/>
    <w:pPr>
      <w:keepNext/>
      <w:spacing w:after="0" w:line="240" w:lineRule="auto"/>
      <w:jc w:val="center"/>
      <w:outlineLvl w:val="2"/>
    </w:pPr>
    <w:rPr>
      <w:rFonts w:ascii="Arial" w:eastAsia="Times New Roman" w:hAnsi="Arial"/>
      <w:b/>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23A8D"/>
    <w:pPr>
      <w:tabs>
        <w:tab w:val="center" w:pos="4536"/>
        <w:tab w:val="right" w:pos="9072"/>
      </w:tabs>
      <w:spacing w:after="0" w:line="240" w:lineRule="auto"/>
    </w:pPr>
  </w:style>
  <w:style w:type="character" w:customStyle="1" w:styleId="stbilgiChar">
    <w:name w:val="Üstbilgi Char"/>
    <w:basedOn w:val="VarsaylanParagrafYazTipi"/>
    <w:link w:val="stbilgi"/>
    <w:rsid w:val="00023A8D"/>
  </w:style>
  <w:style w:type="paragraph" w:styleId="Altbilgi">
    <w:name w:val="footer"/>
    <w:basedOn w:val="Normal"/>
    <w:link w:val="AltbilgiChar"/>
    <w:uiPriority w:val="99"/>
    <w:unhideWhenUsed/>
    <w:rsid w:val="00023A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3A8D"/>
  </w:style>
  <w:style w:type="paragraph" w:styleId="BalonMetni">
    <w:name w:val="Balloon Text"/>
    <w:basedOn w:val="Normal"/>
    <w:link w:val="BalonMetniChar"/>
    <w:uiPriority w:val="99"/>
    <w:semiHidden/>
    <w:unhideWhenUsed/>
    <w:rsid w:val="00023A8D"/>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023A8D"/>
    <w:rPr>
      <w:rFonts w:ascii="Tahoma" w:hAnsi="Tahoma" w:cs="Tahoma"/>
      <w:sz w:val="16"/>
      <w:szCs w:val="16"/>
    </w:rPr>
  </w:style>
  <w:style w:type="character" w:customStyle="1" w:styleId="Balk3Char">
    <w:name w:val="Başlık 3 Char"/>
    <w:link w:val="Balk3"/>
    <w:rsid w:val="00023A8D"/>
    <w:rPr>
      <w:rFonts w:ascii="Arial" w:eastAsia="Times New Roman" w:hAnsi="Arial" w:cs="Times New Roman"/>
      <w:b/>
      <w:szCs w:val="20"/>
      <w:lang w:val="en-US"/>
    </w:rPr>
  </w:style>
  <w:style w:type="table" w:styleId="TabloKlavuzu">
    <w:name w:val="Table Grid"/>
    <w:basedOn w:val="NormalTablo"/>
    <w:uiPriority w:val="39"/>
    <w:rsid w:val="006A5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E35819"/>
    <w:rPr>
      <w:color w:val="0000FF"/>
      <w:u w:val="single"/>
    </w:rPr>
  </w:style>
  <w:style w:type="character" w:styleId="zlenenKpr">
    <w:name w:val="FollowedHyperlink"/>
    <w:uiPriority w:val="99"/>
    <w:semiHidden/>
    <w:unhideWhenUsed/>
    <w:rsid w:val="00E35819"/>
    <w:rPr>
      <w:color w:val="800080"/>
      <w:u w:val="single"/>
    </w:rPr>
  </w:style>
  <w:style w:type="paragraph" w:customStyle="1" w:styleId="Default">
    <w:name w:val="Default"/>
    <w:rsid w:val="00133323"/>
    <w:pPr>
      <w:autoSpaceDE w:val="0"/>
      <w:autoSpaceDN w:val="0"/>
      <w:adjustRightInd w:val="0"/>
    </w:pPr>
    <w:rPr>
      <w:rFonts w:ascii="Arial" w:hAnsi="Arial" w:cs="Arial"/>
      <w:color w:val="000000"/>
      <w:sz w:val="24"/>
      <w:szCs w:val="24"/>
    </w:rPr>
  </w:style>
  <w:style w:type="paragraph" w:styleId="ListeParagraf">
    <w:name w:val="List Paragraph"/>
    <w:basedOn w:val="Normal"/>
    <w:uiPriority w:val="34"/>
    <w:qFormat/>
    <w:rsid w:val="003D5992"/>
    <w:pPr>
      <w:spacing w:after="160" w:line="259" w:lineRule="auto"/>
      <w:ind w:left="720"/>
      <w:contextualSpacing/>
    </w:pPr>
    <w:rPr>
      <w:rFonts w:asciiTheme="minorHAnsi" w:eastAsiaTheme="minorHAnsi" w:hAnsiTheme="minorHAnsi" w:cstheme="minorBidi"/>
    </w:rPr>
  </w:style>
  <w:style w:type="character" w:customStyle="1" w:styleId="fontstyle01">
    <w:name w:val="fontstyle01"/>
    <w:basedOn w:val="VarsaylanParagrafYazTipi"/>
    <w:rsid w:val="000C4767"/>
    <w:rPr>
      <w:rFonts w:ascii="HelveticaNeue-Roman" w:hAnsi="HelveticaNeue-Roman" w:hint="default"/>
      <w:b w:val="0"/>
      <w:bCs w:val="0"/>
      <w:i w:val="0"/>
      <w:iCs w:val="0"/>
      <w:color w:val="231F20"/>
      <w:sz w:val="16"/>
      <w:szCs w:val="16"/>
    </w:rPr>
  </w:style>
  <w:style w:type="paragraph" w:styleId="NormalWeb">
    <w:name w:val="Normal (Web)"/>
    <w:basedOn w:val="Normal"/>
    <w:uiPriority w:val="99"/>
    <w:unhideWhenUsed/>
    <w:rsid w:val="000C4767"/>
    <w:pPr>
      <w:spacing w:before="100" w:beforeAutospacing="1" w:after="100" w:afterAutospacing="1" w:line="240" w:lineRule="auto"/>
    </w:pPr>
    <w:rPr>
      <w:rFonts w:ascii="Times New Roman" w:eastAsiaTheme="minorHAnsi" w:hAnsi="Times New Roman"/>
      <w:sz w:val="24"/>
      <w:szCs w:val="24"/>
      <w:lang w:val="fr-FR" w:eastAsia="fr-FR"/>
    </w:rPr>
  </w:style>
  <w:style w:type="paragraph" w:styleId="AklamaMetni">
    <w:name w:val="annotation text"/>
    <w:basedOn w:val="Normal"/>
    <w:link w:val="AklamaMetniChar"/>
    <w:uiPriority w:val="99"/>
    <w:unhideWhenUsed/>
    <w:rsid w:val="000C4767"/>
    <w:pPr>
      <w:spacing w:after="0" w:line="240" w:lineRule="auto"/>
    </w:pPr>
    <w:rPr>
      <w:rFonts w:ascii="New York" w:eastAsiaTheme="minorHAnsi" w:hAnsi="New York"/>
      <w:sz w:val="20"/>
      <w:szCs w:val="20"/>
      <w:lang w:val="fr-FR"/>
    </w:rPr>
  </w:style>
  <w:style w:type="character" w:customStyle="1" w:styleId="AklamaMetniChar">
    <w:name w:val="Açıklama Metni Char"/>
    <w:basedOn w:val="VarsaylanParagrafYazTipi"/>
    <w:link w:val="AklamaMetni"/>
    <w:uiPriority w:val="99"/>
    <w:rsid w:val="000C4767"/>
    <w:rPr>
      <w:rFonts w:ascii="New York" w:eastAsiaTheme="minorHAnsi" w:hAnsi="New York"/>
      <w:lang w:val="fr-FR" w:eastAsia="en-US"/>
    </w:rPr>
  </w:style>
  <w:style w:type="character" w:styleId="AklamaBavurusu">
    <w:name w:val="annotation reference"/>
    <w:basedOn w:val="VarsaylanParagrafYazTipi"/>
    <w:uiPriority w:val="99"/>
    <w:semiHidden/>
    <w:unhideWhenUsed/>
    <w:rsid w:val="000C4767"/>
    <w:rPr>
      <w:sz w:val="16"/>
      <w:szCs w:val="16"/>
    </w:rPr>
  </w:style>
  <w:style w:type="paragraph" w:styleId="AralkYok">
    <w:name w:val="No Spacing"/>
    <w:uiPriority w:val="1"/>
    <w:qFormat/>
    <w:rsid w:val="000C4767"/>
    <w:rPr>
      <w:rFonts w:asciiTheme="minorHAnsi" w:eastAsiaTheme="minorHAnsi" w:hAnsiTheme="minorHAnsi" w:cstheme="minorBidi"/>
      <w:sz w:val="22"/>
      <w:szCs w:val="22"/>
      <w:lang w:eastAsia="en-US"/>
    </w:rPr>
  </w:style>
  <w:style w:type="paragraph" w:customStyle="1" w:styleId="msobodytextindent3">
    <w:name w:val="msobodytextindent3"/>
    <w:basedOn w:val="Normal"/>
    <w:uiPriority w:val="99"/>
    <w:rsid w:val="00725682"/>
    <w:pPr>
      <w:spacing w:after="120" w:line="240" w:lineRule="auto"/>
      <w:ind w:left="283"/>
    </w:pPr>
    <w:rPr>
      <w:rFonts w:ascii="New York" w:eastAsiaTheme="minorHAnsi" w:hAnsi="New York"/>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Balk3">
    <w:name w:val="heading 3"/>
    <w:basedOn w:val="Normal"/>
    <w:next w:val="Normal"/>
    <w:link w:val="Balk3Char"/>
    <w:qFormat/>
    <w:rsid w:val="00023A8D"/>
    <w:pPr>
      <w:keepNext/>
      <w:spacing w:after="0" w:line="240" w:lineRule="auto"/>
      <w:jc w:val="center"/>
      <w:outlineLvl w:val="2"/>
    </w:pPr>
    <w:rPr>
      <w:rFonts w:ascii="Arial" w:eastAsia="Times New Roman" w:hAnsi="Arial"/>
      <w:b/>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23A8D"/>
    <w:pPr>
      <w:tabs>
        <w:tab w:val="center" w:pos="4536"/>
        <w:tab w:val="right" w:pos="9072"/>
      </w:tabs>
      <w:spacing w:after="0" w:line="240" w:lineRule="auto"/>
    </w:pPr>
  </w:style>
  <w:style w:type="character" w:customStyle="1" w:styleId="stbilgiChar">
    <w:name w:val="Üstbilgi Char"/>
    <w:basedOn w:val="VarsaylanParagrafYazTipi"/>
    <w:link w:val="stbilgi"/>
    <w:rsid w:val="00023A8D"/>
  </w:style>
  <w:style w:type="paragraph" w:styleId="Altbilgi">
    <w:name w:val="footer"/>
    <w:basedOn w:val="Normal"/>
    <w:link w:val="AltbilgiChar"/>
    <w:uiPriority w:val="99"/>
    <w:unhideWhenUsed/>
    <w:rsid w:val="00023A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3A8D"/>
  </w:style>
  <w:style w:type="paragraph" w:styleId="BalonMetni">
    <w:name w:val="Balloon Text"/>
    <w:basedOn w:val="Normal"/>
    <w:link w:val="BalonMetniChar"/>
    <w:uiPriority w:val="99"/>
    <w:semiHidden/>
    <w:unhideWhenUsed/>
    <w:rsid w:val="00023A8D"/>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023A8D"/>
    <w:rPr>
      <w:rFonts w:ascii="Tahoma" w:hAnsi="Tahoma" w:cs="Tahoma"/>
      <w:sz w:val="16"/>
      <w:szCs w:val="16"/>
    </w:rPr>
  </w:style>
  <w:style w:type="character" w:customStyle="1" w:styleId="Balk3Char">
    <w:name w:val="Başlık 3 Char"/>
    <w:link w:val="Balk3"/>
    <w:rsid w:val="00023A8D"/>
    <w:rPr>
      <w:rFonts w:ascii="Arial" w:eastAsia="Times New Roman" w:hAnsi="Arial" w:cs="Times New Roman"/>
      <w:b/>
      <w:szCs w:val="20"/>
      <w:lang w:val="en-US"/>
    </w:rPr>
  </w:style>
  <w:style w:type="table" w:styleId="TabloKlavuzu">
    <w:name w:val="Table Grid"/>
    <w:basedOn w:val="NormalTablo"/>
    <w:uiPriority w:val="39"/>
    <w:rsid w:val="006A5C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unhideWhenUsed/>
    <w:rsid w:val="00E35819"/>
    <w:rPr>
      <w:color w:val="0000FF"/>
      <w:u w:val="single"/>
    </w:rPr>
  </w:style>
  <w:style w:type="character" w:styleId="zlenenKpr">
    <w:name w:val="FollowedHyperlink"/>
    <w:uiPriority w:val="99"/>
    <w:semiHidden/>
    <w:unhideWhenUsed/>
    <w:rsid w:val="00E35819"/>
    <w:rPr>
      <w:color w:val="800080"/>
      <w:u w:val="single"/>
    </w:rPr>
  </w:style>
  <w:style w:type="paragraph" w:customStyle="1" w:styleId="Default">
    <w:name w:val="Default"/>
    <w:rsid w:val="00133323"/>
    <w:pPr>
      <w:autoSpaceDE w:val="0"/>
      <w:autoSpaceDN w:val="0"/>
      <w:adjustRightInd w:val="0"/>
    </w:pPr>
    <w:rPr>
      <w:rFonts w:ascii="Arial" w:hAnsi="Arial" w:cs="Arial"/>
      <w:color w:val="000000"/>
      <w:sz w:val="24"/>
      <w:szCs w:val="24"/>
    </w:rPr>
  </w:style>
  <w:style w:type="paragraph" w:styleId="ListeParagraf">
    <w:name w:val="List Paragraph"/>
    <w:basedOn w:val="Normal"/>
    <w:uiPriority w:val="34"/>
    <w:qFormat/>
    <w:rsid w:val="003D5992"/>
    <w:pPr>
      <w:spacing w:after="160" w:line="259" w:lineRule="auto"/>
      <w:ind w:left="720"/>
      <w:contextualSpacing/>
    </w:pPr>
    <w:rPr>
      <w:rFonts w:asciiTheme="minorHAnsi" w:eastAsiaTheme="minorHAnsi" w:hAnsiTheme="minorHAnsi" w:cstheme="minorBidi"/>
    </w:rPr>
  </w:style>
  <w:style w:type="character" w:customStyle="1" w:styleId="fontstyle01">
    <w:name w:val="fontstyle01"/>
    <w:basedOn w:val="VarsaylanParagrafYazTipi"/>
    <w:rsid w:val="000C4767"/>
    <w:rPr>
      <w:rFonts w:ascii="HelveticaNeue-Roman" w:hAnsi="HelveticaNeue-Roman" w:hint="default"/>
      <w:b w:val="0"/>
      <w:bCs w:val="0"/>
      <w:i w:val="0"/>
      <w:iCs w:val="0"/>
      <w:color w:val="231F20"/>
      <w:sz w:val="16"/>
      <w:szCs w:val="16"/>
    </w:rPr>
  </w:style>
  <w:style w:type="paragraph" w:styleId="NormalWeb">
    <w:name w:val="Normal (Web)"/>
    <w:basedOn w:val="Normal"/>
    <w:uiPriority w:val="99"/>
    <w:unhideWhenUsed/>
    <w:rsid w:val="000C4767"/>
    <w:pPr>
      <w:spacing w:before="100" w:beforeAutospacing="1" w:after="100" w:afterAutospacing="1" w:line="240" w:lineRule="auto"/>
    </w:pPr>
    <w:rPr>
      <w:rFonts w:ascii="Times New Roman" w:eastAsiaTheme="minorHAnsi" w:hAnsi="Times New Roman"/>
      <w:sz w:val="24"/>
      <w:szCs w:val="24"/>
      <w:lang w:val="fr-FR" w:eastAsia="fr-FR"/>
    </w:rPr>
  </w:style>
  <w:style w:type="paragraph" w:styleId="AklamaMetni">
    <w:name w:val="annotation text"/>
    <w:basedOn w:val="Normal"/>
    <w:link w:val="AklamaMetniChar"/>
    <w:uiPriority w:val="99"/>
    <w:unhideWhenUsed/>
    <w:rsid w:val="000C4767"/>
    <w:pPr>
      <w:spacing w:after="0" w:line="240" w:lineRule="auto"/>
    </w:pPr>
    <w:rPr>
      <w:rFonts w:ascii="New York" w:eastAsiaTheme="minorHAnsi" w:hAnsi="New York"/>
      <w:sz w:val="20"/>
      <w:szCs w:val="20"/>
      <w:lang w:val="fr-FR"/>
    </w:rPr>
  </w:style>
  <w:style w:type="character" w:customStyle="1" w:styleId="AklamaMetniChar">
    <w:name w:val="Açıklama Metni Char"/>
    <w:basedOn w:val="VarsaylanParagrafYazTipi"/>
    <w:link w:val="AklamaMetni"/>
    <w:uiPriority w:val="99"/>
    <w:rsid w:val="000C4767"/>
    <w:rPr>
      <w:rFonts w:ascii="New York" w:eastAsiaTheme="minorHAnsi" w:hAnsi="New York"/>
      <w:lang w:val="fr-FR" w:eastAsia="en-US"/>
    </w:rPr>
  </w:style>
  <w:style w:type="character" w:styleId="AklamaBavurusu">
    <w:name w:val="annotation reference"/>
    <w:basedOn w:val="VarsaylanParagrafYazTipi"/>
    <w:uiPriority w:val="99"/>
    <w:semiHidden/>
    <w:unhideWhenUsed/>
    <w:rsid w:val="000C4767"/>
    <w:rPr>
      <w:sz w:val="16"/>
      <w:szCs w:val="16"/>
    </w:rPr>
  </w:style>
  <w:style w:type="paragraph" w:styleId="AralkYok">
    <w:name w:val="No Spacing"/>
    <w:uiPriority w:val="1"/>
    <w:qFormat/>
    <w:rsid w:val="000C4767"/>
    <w:rPr>
      <w:rFonts w:asciiTheme="minorHAnsi" w:eastAsiaTheme="minorHAnsi" w:hAnsiTheme="minorHAnsi" w:cstheme="minorBidi"/>
      <w:sz w:val="22"/>
      <w:szCs w:val="22"/>
      <w:lang w:eastAsia="en-US"/>
    </w:rPr>
  </w:style>
  <w:style w:type="paragraph" w:customStyle="1" w:styleId="msobodytextindent3">
    <w:name w:val="msobodytextindent3"/>
    <w:basedOn w:val="Normal"/>
    <w:uiPriority w:val="99"/>
    <w:rsid w:val="00725682"/>
    <w:pPr>
      <w:spacing w:after="120" w:line="240" w:lineRule="auto"/>
      <w:ind w:left="283"/>
    </w:pPr>
    <w:rPr>
      <w:rFonts w:ascii="New York" w:eastAsiaTheme="minorHAnsi" w:hAnsi="New York"/>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660639">
      <w:bodyDiv w:val="1"/>
      <w:marLeft w:val="0"/>
      <w:marRight w:val="0"/>
      <w:marTop w:val="0"/>
      <w:marBottom w:val="0"/>
      <w:divBdr>
        <w:top w:val="none" w:sz="0" w:space="0" w:color="auto"/>
        <w:left w:val="none" w:sz="0" w:space="0" w:color="auto"/>
        <w:bottom w:val="none" w:sz="0" w:space="0" w:color="auto"/>
        <w:right w:val="none" w:sz="0" w:space="0" w:color="auto"/>
      </w:divBdr>
    </w:div>
    <w:div w:id="790172211">
      <w:bodyDiv w:val="1"/>
      <w:marLeft w:val="0"/>
      <w:marRight w:val="0"/>
      <w:marTop w:val="0"/>
      <w:marBottom w:val="0"/>
      <w:divBdr>
        <w:top w:val="none" w:sz="0" w:space="0" w:color="auto"/>
        <w:left w:val="none" w:sz="0" w:space="0" w:color="auto"/>
        <w:bottom w:val="none" w:sz="0" w:space="0" w:color="auto"/>
        <w:right w:val="none" w:sz="0" w:space="0" w:color="auto"/>
      </w:divBdr>
    </w:div>
    <w:div w:id="1115440747">
      <w:bodyDiv w:val="1"/>
      <w:marLeft w:val="0"/>
      <w:marRight w:val="0"/>
      <w:marTop w:val="0"/>
      <w:marBottom w:val="0"/>
      <w:divBdr>
        <w:top w:val="none" w:sz="0" w:space="0" w:color="auto"/>
        <w:left w:val="none" w:sz="0" w:space="0" w:color="auto"/>
        <w:bottom w:val="none" w:sz="0" w:space="0" w:color="auto"/>
        <w:right w:val="none" w:sz="0" w:space="0" w:color="auto"/>
      </w:divBdr>
    </w:div>
    <w:div w:id="124002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b.com.tr" TargetMode="External"/><Relationship Id="rId13" Type="http://schemas.openxmlformats.org/officeDocument/2006/relationships/hyperlink" Target="https://support.google.com/ads/answer/2662922?hl=en" TargetMode="External"/><Relationship Id="rId18" Type="http://schemas.openxmlformats.org/officeDocument/2006/relationships/hyperlink" Target="http://www.opera.com/browser/tutorials/security/privacy/"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help.aol.com/articles/restore-security-settings-and-enablecookie-settings-on-browser" TargetMode="External"/><Relationship Id="rId17" Type="http://schemas.openxmlformats.org/officeDocument/2006/relationships/hyperlink" Target="http://support.mozilla.com/en-US/kb/Cookies"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support.microsoft.com/en-us/help/17442/windows-internetexplorer-delete-manage-cooki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dobe.com/uk/privacy/opt-out.html"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google.com/support/chrome/bin/answer.py?hl=en&amp;answer=95647" TargetMode="External"/><Relationship Id="rId23" Type="http://schemas.openxmlformats.org/officeDocument/2006/relationships/footer" Target="footer2.xml"/><Relationship Id="rId10" Type="http://schemas.openxmlformats.org/officeDocument/2006/relationships/hyperlink" Target="https://www.aboutcookies.org/" TargetMode="External"/><Relationship Id="rId19" Type="http://schemas.openxmlformats.org/officeDocument/2006/relationships/hyperlink" Target="https://support.apple.com/kb/ph19214?locale=tr_TR"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tools.google.com/dlpage/gaoptout"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3005</Words>
  <Characters>17129</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IDRIS</dc:creator>
  <cp:lastModifiedBy>Banu Erden</cp:lastModifiedBy>
  <cp:revision>4</cp:revision>
  <cp:lastPrinted>2016-09-29T05:55:00Z</cp:lastPrinted>
  <dcterms:created xsi:type="dcterms:W3CDTF">2024-04-13T10:59:00Z</dcterms:created>
  <dcterms:modified xsi:type="dcterms:W3CDTF">2024-04-14T19:56:00Z</dcterms:modified>
</cp:coreProperties>
</file>